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F3" w:rsidRPr="00F1398F" w:rsidRDefault="00BF2DF3" w:rsidP="00BF2DF3">
      <w:pPr>
        <w:pStyle w:val="Heading3"/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Woonstelbewoner</w:t>
      </w:r>
      <w:proofErr w:type="spellEnd"/>
    </w:p>
    <w:p w:rsidR="00BF2DF3" w:rsidRDefault="00BF2DF3" w:rsidP="00BF2DF3">
      <w:pPr>
        <w:autoSpaceDE w:val="0"/>
        <w:autoSpaceDN w:val="0"/>
        <w:adjustRightInd w:val="0"/>
        <w:ind w:left="504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Laat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ek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my </w:t>
      </w:r>
      <w:proofErr w:type="spellStart"/>
      <w:r w:rsidRPr="00F1398F">
        <w:rPr>
          <w:rFonts w:ascii="Arial Narrow" w:hAnsi="Arial Narrow"/>
          <w:sz w:val="22"/>
          <w:szCs w:val="22"/>
        </w:rPr>
        <w:t>seëninge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tel.</w:t>
      </w:r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Byvoorbeeld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hoor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ek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nou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kan</w:t>
      </w:r>
      <w:proofErr w:type="spellEnd"/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proofErr w:type="gramStart"/>
      <w:r w:rsidRPr="00F1398F">
        <w:rPr>
          <w:rFonts w:ascii="Arial Narrow" w:hAnsi="Arial Narrow"/>
          <w:sz w:val="22"/>
          <w:szCs w:val="22"/>
        </w:rPr>
        <w:t>my</w:t>
      </w:r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trillende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aandag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my </w:t>
      </w:r>
      <w:proofErr w:type="spellStart"/>
      <w:r w:rsidRPr="00F1398F">
        <w:rPr>
          <w:rFonts w:ascii="Arial Narrow" w:hAnsi="Arial Narrow"/>
          <w:sz w:val="22"/>
          <w:szCs w:val="22"/>
        </w:rPr>
        <w:t>vertel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Gesuis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van </w:t>
      </w:r>
      <w:proofErr w:type="spellStart"/>
      <w:r w:rsidRPr="00F1398F">
        <w:rPr>
          <w:rFonts w:ascii="Arial Narrow" w:hAnsi="Arial Narrow"/>
          <w:sz w:val="22"/>
          <w:szCs w:val="22"/>
        </w:rPr>
        <w:t>verkeer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op </w:t>
      </w:r>
      <w:proofErr w:type="spellStart"/>
      <w:r w:rsidRPr="00F1398F">
        <w:rPr>
          <w:rFonts w:ascii="Arial Narrow" w:hAnsi="Arial Narrow"/>
          <w:sz w:val="22"/>
          <w:szCs w:val="22"/>
        </w:rPr>
        <w:t>straat</w:t>
      </w:r>
      <w:proofErr w:type="spellEnd"/>
      <w:r w:rsidRPr="00F1398F">
        <w:rPr>
          <w:rFonts w:ascii="Arial Narrow" w:hAnsi="Arial Narrow"/>
          <w:sz w:val="22"/>
          <w:szCs w:val="22"/>
        </w:rPr>
        <w:t>;</w:t>
      </w:r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F1398F">
        <w:rPr>
          <w:rFonts w:ascii="Arial Narrow" w:hAnsi="Arial Narrow"/>
          <w:sz w:val="22"/>
          <w:szCs w:val="22"/>
        </w:rPr>
        <w:t>hartbreekroep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van ’n </w:t>
      </w:r>
      <w:proofErr w:type="spellStart"/>
      <w:r w:rsidRPr="00F1398F">
        <w:rPr>
          <w:rFonts w:ascii="Arial Narrow" w:hAnsi="Arial Narrow"/>
          <w:sz w:val="22"/>
          <w:szCs w:val="22"/>
        </w:rPr>
        <w:t>inkblou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voël</w:t>
      </w:r>
      <w:proofErr w:type="spellEnd"/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waarvan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ek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naam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nog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moet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leer;</w:t>
      </w:r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F1398F">
        <w:rPr>
          <w:rFonts w:ascii="Arial Narrow" w:hAnsi="Arial Narrow"/>
          <w:sz w:val="22"/>
          <w:szCs w:val="22"/>
        </w:rPr>
        <w:t>klein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klikgeluidjie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by </w:t>
      </w:r>
      <w:proofErr w:type="spellStart"/>
      <w:r w:rsidRPr="00F1398F">
        <w:rPr>
          <w:rFonts w:ascii="Arial Narrow" w:hAnsi="Arial Narrow"/>
          <w:sz w:val="22"/>
          <w:szCs w:val="22"/>
        </w:rPr>
        <w:t>tussenpose</w:t>
      </w:r>
      <w:proofErr w:type="spellEnd"/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van my </w:t>
      </w:r>
      <w:proofErr w:type="spellStart"/>
      <w:r w:rsidRPr="00F1398F">
        <w:rPr>
          <w:rFonts w:ascii="Arial Narrow" w:hAnsi="Arial Narrow"/>
          <w:sz w:val="22"/>
          <w:szCs w:val="22"/>
        </w:rPr>
        <w:t>stoof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my </w:t>
      </w:r>
      <w:proofErr w:type="spellStart"/>
      <w:r w:rsidRPr="00F1398F">
        <w:rPr>
          <w:rFonts w:ascii="Arial Narrow" w:hAnsi="Arial Narrow"/>
          <w:sz w:val="22"/>
          <w:szCs w:val="22"/>
        </w:rPr>
        <w:t>herinner</w:t>
      </w:r>
      <w:proofErr w:type="spellEnd"/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iets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daarop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prut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. En, </w:t>
      </w:r>
      <w:proofErr w:type="spell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energieke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dag</w:t>
      </w:r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nou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nag toe </w:t>
      </w:r>
      <w:proofErr w:type="spellStart"/>
      <w:r w:rsidRPr="00F1398F">
        <w:rPr>
          <w:rFonts w:ascii="Arial Narrow" w:hAnsi="Arial Narrow"/>
          <w:sz w:val="22"/>
          <w:szCs w:val="22"/>
        </w:rPr>
        <w:t>staan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Saam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net </w:t>
      </w:r>
      <w:proofErr w:type="spellStart"/>
      <w:r w:rsidRPr="00F1398F">
        <w:rPr>
          <w:rFonts w:ascii="Arial Narrow" w:hAnsi="Arial Narrow"/>
          <w:sz w:val="22"/>
          <w:szCs w:val="22"/>
        </w:rPr>
        <w:t>welkom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my </w:t>
      </w:r>
      <w:proofErr w:type="spellStart"/>
      <w:r w:rsidRPr="00F1398F">
        <w:rPr>
          <w:rFonts w:ascii="Arial Narrow" w:hAnsi="Arial Narrow"/>
          <w:sz w:val="22"/>
          <w:szCs w:val="22"/>
        </w:rPr>
        <w:t>oor</w:t>
      </w:r>
      <w:proofErr w:type="spellEnd"/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en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ek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knersend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kalm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probeer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skoon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hoor</w:t>
      </w:r>
      <w:proofErr w:type="spellEnd"/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dwarsdeur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1398F">
        <w:rPr>
          <w:rFonts w:ascii="Arial Narrow" w:hAnsi="Arial Narrow"/>
          <w:sz w:val="22"/>
          <w:szCs w:val="22"/>
        </w:rPr>
        <w:t>bo-oor</w:t>
      </w:r>
      <w:proofErr w:type="spellEnd"/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F1398F">
        <w:rPr>
          <w:rFonts w:ascii="Arial Narrow" w:hAnsi="Arial Narrow"/>
          <w:sz w:val="22"/>
          <w:szCs w:val="22"/>
        </w:rPr>
        <w:t>beleg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van my </w:t>
      </w:r>
      <w:proofErr w:type="spellStart"/>
      <w:r w:rsidRPr="00F1398F">
        <w:rPr>
          <w:rFonts w:ascii="Arial Narrow" w:hAnsi="Arial Narrow"/>
          <w:sz w:val="22"/>
          <w:szCs w:val="22"/>
        </w:rPr>
        <w:t>sinne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tot in my </w:t>
      </w:r>
      <w:proofErr w:type="spellStart"/>
      <w:r w:rsidRPr="00F1398F">
        <w:rPr>
          <w:rFonts w:ascii="Arial Narrow" w:hAnsi="Arial Narrow"/>
          <w:sz w:val="22"/>
          <w:szCs w:val="22"/>
        </w:rPr>
        <w:t>skedel</w:t>
      </w:r>
      <w:proofErr w:type="spellEnd"/>
    </w:p>
    <w:p w:rsidR="00BF2DF3" w:rsidRPr="00F1398F" w:rsidRDefault="00BF2DF3" w:rsidP="00BF2D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proofErr w:type="gramStart"/>
      <w:r w:rsidRPr="00F1398F">
        <w:rPr>
          <w:rFonts w:ascii="Arial Narrow" w:hAnsi="Arial Narrow"/>
          <w:sz w:val="22"/>
          <w:szCs w:val="22"/>
        </w:rPr>
        <w:t>van</w:t>
      </w:r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daardie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TV-ding </w:t>
      </w:r>
      <w:proofErr w:type="spellStart"/>
      <w:r w:rsidRPr="00F1398F">
        <w:rPr>
          <w:rFonts w:ascii="Arial Narrow" w:hAnsi="Arial Narrow"/>
          <w:sz w:val="22"/>
          <w:szCs w:val="22"/>
        </w:rPr>
        <w:t>langsaan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spacing w:line="360" w:lineRule="auto"/>
        <w:ind w:left="2880" w:firstLine="720"/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>Sheila Cussons</w:t>
      </w:r>
    </w:p>
    <w:p w:rsidR="00BF2DF3" w:rsidRPr="00F1398F" w:rsidRDefault="00BF2DF3" w:rsidP="00BF2DF3">
      <w:pPr>
        <w:rPr>
          <w:rFonts w:ascii="Baskerville Old Face" w:hAnsi="Baskerville Old Face"/>
          <w:sz w:val="22"/>
          <w:szCs w:val="22"/>
        </w:rPr>
      </w:pPr>
    </w:p>
    <w:p w:rsidR="00BF2DF3" w:rsidRPr="00F1398F" w:rsidRDefault="00BF2DF3" w:rsidP="00BF2DF3">
      <w:pPr>
        <w:pStyle w:val="Heading4"/>
        <w:rPr>
          <w:sz w:val="22"/>
          <w:szCs w:val="22"/>
        </w:rPr>
      </w:pPr>
      <w:proofErr w:type="spellStart"/>
      <w:r w:rsidRPr="00F1398F">
        <w:rPr>
          <w:sz w:val="22"/>
          <w:szCs w:val="22"/>
        </w:rPr>
        <w:t>Stylfigure</w:t>
      </w:r>
      <w:proofErr w:type="spellEnd"/>
      <w:r w:rsidRPr="00F1398F">
        <w:rPr>
          <w:sz w:val="22"/>
          <w:szCs w:val="22"/>
        </w:rPr>
        <w:t xml:space="preserve"> in die </w:t>
      </w:r>
      <w:proofErr w:type="spellStart"/>
      <w:r w:rsidRPr="00F1398F">
        <w:rPr>
          <w:sz w:val="22"/>
          <w:szCs w:val="22"/>
        </w:rPr>
        <w:t>gedig</w:t>
      </w:r>
      <w:proofErr w:type="spellEnd"/>
    </w:p>
    <w:p w:rsidR="00BF2DF3" w:rsidRPr="00F1398F" w:rsidRDefault="00BF2DF3" w:rsidP="00BF2DF3">
      <w:pPr>
        <w:ind w:left="360"/>
        <w:rPr>
          <w:b/>
          <w:bCs/>
          <w:sz w:val="22"/>
          <w:szCs w:val="22"/>
        </w:rPr>
      </w:pPr>
    </w:p>
    <w:tbl>
      <w:tblPr>
        <w:tblW w:w="10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803"/>
        <w:gridCol w:w="2166"/>
        <w:gridCol w:w="3705"/>
      </w:tblGrid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Stylfiguur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proofErr w:type="spellStart"/>
            <w:r w:rsidRPr="00F1398F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>Voorbeeld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Verduideliking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>Funksie</w:t>
            </w:r>
            <w:proofErr w:type="spellEnd"/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Alliterasie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: (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ook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stafrym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Reël 7: die </w:t>
            </w:r>
            <w:proofErr w:type="spellStart"/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 w:rsidRPr="00B36898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F1398F">
              <w:rPr>
                <w:rFonts w:ascii="Arial Narrow" w:hAnsi="Arial Narrow"/>
                <w:sz w:val="22"/>
                <w:szCs w:val="22"/>
              </w:rPr>
              <w:t>ein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 w:rsidRPr="00B36898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F1398F">
              <w:rPr>
                <w:rFonts w:ascii="Arial Narrow" w:hAnsi="Arial Narrow"/>
                <w:sz w:val="22"/>
                <w:szCs w:val="22"/>
              </w:rPr>
              <w:t>i</w:t>
            </w:r>
            <w:r w:rsidRPr="00B36898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1398F">
              <w:rPr>
                <w:rFonts w:ascii="Arial Narrow" w:hAnsi="Arial Narrow"/>
                <w:sz w:val="22"/>
                <w:szCs w:val="22"/>
              </w:rPr>
              <w:t>geluidjie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Opeenhoping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van </w:t>
            </w: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konsonante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of </w:t>
            </w: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beginklanke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Die “k”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beklemtoon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geluid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wat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stoof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maak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Alliterasie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: (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ook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stafrym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Reël 12: en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wat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e</w:t>
            </w:r>
            <w:r w:rsidRPr="00B36898">
              <w:rPr>
                <w:rFonts w:ascii="Arial Narrow" w:hAnsi="Arial Narrow"/>
                <w:b/>
                <w:sz w:val="22"/>
                <w:szCs w:val="22"/>
              </w:rPr>
              <w:t>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 w:rsidRPr="00F1398F">
              <w:rPr>
                <w:rFonts w:ascii="Arial Narrow" w:hAnsi="Arial Narrow"/>
                <w:sz w:val="22"/>
                <w:szCs w:val="22"/>
              </w:rPr>
              <w:t>nersend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 w:rsidRPr="00F1398F">
              <w:rPr>
                <w:rFonts w:ascii="Arial Narrow" w:hAnsi="Arial Narrow"/>
                <w:sz w:val="22"/>
                <w:szCs w:val="22"/>
              </w:rPr>
              <w:t>alm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probeer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om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</w:t>
            </w:r>
            <w:r w:rsidRPr="00B36898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1398F">
              <w:rPr>
                <w:rFonts w:ascii="Arial Narrow" w:hAnsi="Arial Narrow"/>
                <w:sz w:val="22"/>
                <w:szCs w:val="22"/>
              </w:rPr>
              <w:t>oon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hoor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Opeenhoping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van </w:t>
            </w: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konsonante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of </w:t>
            </w: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beginklanke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Die “k”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beklemtoon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selfbeheersing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wat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spreker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moet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hê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Antitese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Teenstelling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Reël 3: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trillende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aandag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Twee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uiterstes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word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teenoor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mekaar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gestel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gebruik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van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woorde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is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baie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effektief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want ‘n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mens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se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aandag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behoort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gefokus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wees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Antitese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Teenstelling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Reël 5: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hartbreekroep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Twee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uiterstes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word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teenoor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mekaar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gestel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gebruik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van die woord is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baie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effektief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want ‘n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voël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se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roep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is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gewoonlik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vrolik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Antitese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Teenstelling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Reël 12: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knersend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kalm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Twee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uiterstes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word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teenoor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mekaar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gestel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gebruik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van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woorde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is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baie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effektief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want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spreker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probeer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baie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hard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om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klam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wees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Assonansie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Reël 9 en 10 En,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dat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energieke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</w:t>
            </w:r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Pr="00F1398F">
              <w:rPr>
                <w:rFonts w:ascii="Arial Narrow" w:hAnsi="Arial Narrow"/>
                <w:sz w:val="22"/>
                <w:szCs w:val="22"/>
              </w:rPr>
              <w:t>g</w:t>
            </w:r>
          </w:p>
          <w:p w:rsidR="00BF2DF3" w:rsidRPr="00F1398F" w:rsidRDefault="00BF2DF3" w:rsidP="00E8477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F1398F">
              <w:rPr>
                <w:rFonts w:ascii="Arial Narrow" w:hAnsi="Arial Narrow"/>
                <w:sz w:val="22"/>
                <w:szCs w:val="22"/>
              </w:rPr>
              <w:t>nou</w:t>
            </w:r>
            <w:proofErr w:type="spellEnd"/>
            <w:proofErr w:type="gramEnd"/>
            <w:r w:rsidRPr="00F1398F"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Pr="00F1398F">
              <w:rPr>
                <w:rFonts w:ascii="Arial Narrow" w:hAnsi="Arial Narrow"/>
                <w:sz w:val="22"/>
                <w:szCs w:val="22"/>
              </w:rPr>
              <w:t xml:space="preserve">g toe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staan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Opeenhoping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van </w:t>
            </w: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vokale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F1398F">
              <w:rPr>
                <w:rFonts w:ascii="Arial Narrow" w:hAnsi="Arial Narrow"/>
                <w:sz w:val="22"/>
                <w:szCs w:val="22"/>
              </w:rPr>
              <w:t xml:space="preserve">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vinnige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tydsverloop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van die son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wat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ondergaan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Assonansie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Reël 7</w:t>
            </w:r>
            <w:r w:rsidRPr="00F1398F">
              <w:rPr>
                <w:rFonts w:ascii="Arial Narrow" w:hAnsi="Arial Narrow"/>
                <w:sz w:val="22"/>
                <w:szCs w:val="22"/>
              </w:rPr>
              <w:t xml:space="preserve"> en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tussenp</w:t>
            </w:r>
            <w:r w:rsidRPr="00B36898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1398F">
              <w:rPr>
                <w:rFonts w:ascii="Arial Narrow" w:hAnsi="Arial Narrow"/>
                <w:sz w:val="22"/>
                <w:szCs w:val="22"/>
              </w:rPr>
              <w:t>se</w:t>
            </w:r>
            <w:proofErr w:type="spellEnd"/>
          </w:p>
          <w:p w:rsidR="00BF2DF3" w:rsidRDefault="00BF2DF3" w:rsidP="00E8477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van my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st</w:t>
            </w:r>
            <w:r w:rsidRPr="00B36898">
              <w:rPr>
                <w:rFonts w:ascii="Arial Narrow" w:hAnsi="Arial Narrow"/>
                <w:b/>
                <w:sz w:val="22"/>
                <w:szCs w:val="22"/>
              </w:rPr>
              <w:t>oo</w:t>
            </w:r>
            <w:r w:rsidRPr="00F1398F">
              <w:rPr>
                <w:rFonts w:ascii="Arial Narrow" w:hAnsi="Arial Narrow"/>
                <w:sz w:val="22"/>
                <w:szCs w:val="22"/>
              </w:rPr>
              <w:t>f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F2DF3" w:rsidRPr="00B36898" w:rsidRDefault="00BF2DF3" w:rsidP="00E84777">
            <w:pPr>
              <w:autoSpaceDE w:val="0"/>
              <w:autoSpaceDN w:val="0"/>
              <w:adjustRightInd w:val="0"/>
              <w:ind w:left="7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Reël 11 – 13 </w:t>
            </w:r>
            <w:r w:rsidRPr="00F1398F">
              <w:rPr>
                <w:rFonts w:ascii="Arial Narrow" w:hAnsi="Arial Narrow"/>
                <w:sz w:val="22"/>
                <w:szCs w:val="22"/>
              </w:rPr>
              <w:t xml:space="preserve">my </w:t>
            </w:r>
            <w:proofErr w:type="spellStart"/>
            <w:r w:rsidRPr="00B36898">
              <w:rPr>
                <w:rFonts w:ascii="Arial Narrow" w:hAnsi="Arial Narrow"/>
                <w:b/>
                <w:sz w:val="22"/>
                <w:szCs w:val="22"/>
              </w:rPr>
              <w:t>oo</w:t>
            </w:r>
            <w:r w:rsidRPr="00F1398F">
              <w:rPr>
                <w:rFonts w:ascii="Arial Narrow" w:hAnsi="Arial Narrow"/>
                <w:sz w:val="22"/>
                <w:szCs w:val="22"/>
              </w:rPr>
              <w:t>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1398F">
              <w:rPr>
                <w:rFonts w:ascii="Arial Narrow" w:hAnsi="Arial Narrow"/>
                <w:sz w:val="22"/>
                <w:szCs w:val="22"/>
              </w:rPr>
              <w:t xml:space="preserve">en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wat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ek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knersend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kalm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probeer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om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sk</w:t>
            </w:r>
            <w:r w:rsidRPr="00B36898">
              <w:rPr>
                <w:rFonts w:ascii="Arial Narrow" w:hAnsi="Arial Narrow"/>
                <w:b/>
                <w:sz w:val="22"/>
                <w:szCs w:val="22"/>
              </w:rPr>
              <w:t>oo</w:t>
            </w:r>
            <w:r w:rsidRPr="00F1398F">
              <w:rPr>
                <w:rFonts w:ascii="Arial Narrow" w:hAnsi="Arial Narrow"/>
                <w:sz w:val="22"/>
                <w:szCs w:val="22"/>
              </w:rPr>
              <w:t>n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h</w:t>
            </w:r>
            <w:r w:rsidRPr="00B36898">
              <w:rPr>
                <w:rFonts w:ascii="Arial Narrow" w:hAnsi="Arial Narrow"/>
                <w:b/>
                <w:sz w:val="22"/>
                <w:szCs w:val="22"/>
              </w:rPr>
              <w:t>oo</w:t>
            </w:r>
            <w:r w:rsidRPr="00F1398F">
              <w:rPr>
                <w:rFonts w:ascii="Arial Narrow" w:hAnsi="Arial Narrow"/>
                <w:sz w:val="22"/>
                <w:szCs w:val="22"/>
              </w:rPr>
              <w:t>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dwarsdeur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b</w:t>
            </w:r>
            <w:r w:rsidRPr="00B36898">
              <w:rPr>
                <w:rFonts w:ascii="Arial Narrow" w:hAnsi="Arial Narrow"/>
                <w:b/>
                <w:sz w:val="22"/>
                <w:szCs w:val="22"/>
              </w:rPr>
              <w:t>o-oo</w:t>
            </w:r>
            <w:r w:rsidRPr="00F1398F">
              <w:rPr>
                <w:rFonts w:ascii="Arial Narrow" w:hAnsi="Arial Narrow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Opeenhoping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van </w:t>
            </w: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vokale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Sy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geïrriteerd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probeer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kalmeer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Enjambement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>Reël: 2, 5, 7, 8, 9, 11, 12, 13, 14.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Die een versreël loop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oor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volgende een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sonder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leestekens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Dit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versnel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tempo van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gedig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en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beklemtoon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gejaagde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stadslewe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Onomatopee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lastRenderedPageBreak/>
              <w:t>Klanknabootsing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autoSpaceDE w:val="0"/>
              <w:autoSpaceDN w:val="0"/>
              <w:adjustRightInd w:val="0"/>
              <w:ind w:left="72"/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lastRenderedPageBreak/>
              <w:t xml:space="preserve">Reël 7: die </w:t>
            </w:r>
            <w:proofErr w:type="spellStart"/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>klein</w:t>
            </w:r>
            <w:proofErr w:type="spellEnd"/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>klikgeluidjie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1398F">
              <w:rPr>
                <w:rFonts w:ascii="Arial Narrow" w:hAnsi="Arial Narrow"/>
                <w:sz w:val="22"/>
                <w:szCs w:val="22"/>
              </w:rPr>
              <w:lastRenderedPageBreak/>
              <w:t xml:space="preserve">by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lastRenderedPageBreak/>
              <w:t xml:space="preserve">Die woord boots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klanke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lastRenderedPageBreak/>
              <w:t>na.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lastRenderedPageBreak/>
              <w:t>Dit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boots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klank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wat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stoof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maak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1398F">
              <w:rPr>
                <w:rFonts w:ascii="Arial Narrow" w:hAnsi="Arial Narrow"/>
                <w:sz w:val="22"/>
                <w:szCs w:val="22"/>
              </w:rPr>
              <w:lastRenderedPageBreak/>
              <w:t xml:space="preserve">as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dit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warm word.</w:t>
            </w:r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lastRenderedPageBreak/>
              <w:t>Onomatopee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Klanknabootsing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Reël 9: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dat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iets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daarop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b/>
                <w:bCs/>
                <w:sz w:val="22"/>
                <w:szCs w:val="22"/>
              </w:rPr>
              <w:t>prut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Die woord boots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klanke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na.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Dit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boots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klank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van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iets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wat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stoof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kook.</w:t>
            </w:r>
          </w:p>
        </w:tc>
      </w:tr>
      <w:tr w:rsidR="00BF2DF3" w:rsidRPr="00F1398F" w:rsidTr="00E84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Personifikasie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Style"/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Reël 9: En,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dat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energieke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dag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Lewelose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kry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menslike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eienskappe</w:t>
            </w:r>
            <w:proofErr w:type="spellEnd"/>
            <w:r w:rsidRPr="00F1398F">
              <w:rPr>
                <w:rFonts w:ascii="Arial Narrow" w:eastAsia="Times New Roman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F3" w:rsidRPr="00F1398F" w:rsidRDefault="00BF2DF3" w:rsidP="00E84777">
            <w:pPr>
              <w:rPr>
                <w:rFonts w:ascii="Arial Narrow" w:hAnsi="Arial Narrow"/>
                <w:sz w:val="22"/>
                <w:szCs w:val="22"/>
              </w:rPr>
            </w:pPr>
            <w:r w:rsidRPr="00F1398F">
              <w:rPr>
                <w:rFonts w:ascii="Arial Narrow" w:hAnsi="Arial Narrow"/>
                <w:sz w:val="22"/>
                <w:szCs w:val="22"/>
              </w:rPr>
              <w:t xml:space="preserve">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kry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die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menslike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eienskap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 xml:space="preserve"> van “</w:t>
            </w:r>
            <w:proofErr w:type="spellStart"/>
            <w:r w:rsidRPr="00F1398F">
              <w:rPr>
                <w:rFonts w:ascii="Arial Narrow" w:hAnsi="Arial Narrow"/>
                <w:sz w:val="22"/>
                <w:szCs w:val="22"/>
              </w:rPr>
              <w:t>beweegbaarheid</w:t>
            </w:r>
            <w:proofErr w:type="spellEnd"/>
            <w:r w:rsidRPr="00F1398F"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</w:tr>
    </w:tbl>
    <w:p w:rsidR="00BF2DF3" w:rsidRDefault="00BF2DF3" w:rsidP="00BF2DF3">
      <w:pPr>
        <w:rPr>
          <w:sz w:val="22"/>
          <w:szCs w:val="22"/>
        </w:rPr>
      </w:pPr>
    </w:p>
    <w:p w:rsidR="00BF2DF3" w:rsidRPr="00F1398F" w:rsidRDefault="00BF2DF3" w:rsidP="00BF2DF3">
      <w:p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Algemeen</w:t>
      </w:r>
      <w:proofErr w:type="spellEnd"/>
      <w:r w:rsidRPr="00F1398F">
        <w:rPr>
          <w:rFonts w:ascii="Arial Narrow" w:hAnsi="Arial Narrow"/>
          <w:sz w:val="22"/>
          <w:szCs w:val="22"/>
        </w:rPr>
        <w:t>: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het net EEN </w:t>
      </w:r>
      <w:proofErr w:type="spellStart"/>
      <w:r w:rsidRPr="00F1398F">
        <w:rPr>
          <w:rFonts w:ascii="Arial Narrow" w:hAnsi="Arial Narrow"/>
          <w:sz w:val="22"/>
          <w:szCs w:val="22"/>
        </w:rPr>
        <w:t>stofe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het </w:t>
      </w:r>
      <w:proofErr w:type="spellStart"/>
      <w:r w:rsidRPr="00F1398F">
        <w:rPr>
          <w:rFonts w:ascii="Arial Narrow" w:hAnsi="Arial Narrow"/>
          <w:sz w:val="22"/>
          <w:szCs w:val="22"/>
        </w:rPr>
        <w:t>meestal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vryerym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met 2 reëls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paarrym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Pr="00F1398F">
        <w:rPr>
          <w:rFonts w:ascii="Arial Narrow" w:hAnsi="Arial Narrow"/>
          <w:sz w:val="22"/>
          <w:szCs w:val="22"/>
        </w:rPr>
        <w:t>kruisrym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kan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wees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Die TEMA van die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“die </w:t>
      </w:r>
      <w:proofErr w:type="spellStart"/>
      <w:r w:rsidRPr="00F1398F">
        <w:rPr>
          <w:rFonts w:ascii="Arial Narrow" w:hAnsi="Arial Narrow"/>
          <w:sz w:val="22"/>
          <w:szCs w:val="22"/>
        </w:rPr>
        <w:t>gejaagde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lewe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die </w:t>
      </w:r>
      <w:proofErr w:type="spellStart"/>
      <w:r w:rsidRPr="00F1398F">
        <w:rPr>
          <w:rFonts w:ascii="Arial Narrow" w:hAnsi="Arial Narrow"/>
          <w:sz w:val="22"/>
          <w:szCs w:val="22"/>
        </w:rPr>
        <w:t>stad</w:t>
      </w:r>
      <w:proofErr w:type="spellEnd"/>
      <w:r w:rsidRPr="00F1398F">
        <w:rPr>
          <w:rFonts w:ascii="Arial Narrow" w:hAnsi="Arial Narrow"/>
          <w:sz w:val="22"/>
          <w:szCs w:val="22"/>
        </w:rPr>
        <w:t>”.</w:t>
      </w:r>
    </w:p>
    <w:p w:rsidR="00BF2DF3" w:rsidRPr="00F1398F" w:rsidRDefault="00BF2DF3" w:rsidP="00BF2DF3">
      <w:pPr>
        <w:pStyle w:val="Heading3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Woonstelbewoner</w:t>
      </w:r>
      <w:proofErr w:type="spellEnd"/>
    </w:p>
    <w:p w:rsidR="00BF2DF3" w:rsidRPr="00F1398F" w:rsidRDefault="00BF2DF3" w:rsidP="00BF2DF3">
      <w:pPr>
        <w:rPr>
          <w:rFonts w:ascii="Arial Narrow" w:hAnsi="Arial Narrow"/>
          <w:b/>
          <w:sz w:val="22"/>
          <w:szCs w:val="22"/>
          <w:u w:val="single"/>
        </w:rPr>
      </w:pPr>
    </w:p>
    <w:p w:rsidR="00BF2DF3" w:rsidRPr="00F1398F" w:rsidRDefault="00BF2DF3" w:rsidP="00BF2DF3">
      <w:pPr>
        <w:rPr>
          <w:rFonts w:ascii="Arial Narrow" w:hAnsi="Arial Narrow"/>
          <w:sz w:val="22"/>
          <w:szCs w:val="22"/>
        </w:rPr>
      </w:pPr>
      <w:proofErr w:type="gramStart"/>
      <w:r w:rsidRPr="00F1398F">
        <w:rPr>
          <w:rFonts w:ascii="Arial Narrow" w:hAnsi="Arial Narrow"/>
          <w:b/>
          <w:sz w:val="22"/>
          <w:szCs w:val="22"/>
          <w:u w:val="single"/>
        </w:rPr>
        <w:t>AGTERGROND :</w:t>
      </w:r>
      <w:proofErr w:type="gramEnd"/>
    </w:p>
    <w:p w:rsidR="00BF2DF3" w:rsidRPr="00F1398F" w:rsidRDefault="00BF2DF3" w:rsidP="00BF2DF3">
      <w:p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Sheila Cussons het </w:t>
      </w:r>
      <w:proofErr w:type="spellStart"/>
      <w:r w:rsidRPr="00F1398F">
        <w:rPr>
          <w:rFonts w:ascii="Arial Narrow" w:hAnsi="Arial Narrow"/>
          <w:sz w:val="22"/>
          <w:szCs w:val="22"/>
        </w:rPr>
        <w:t>vir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‘n </w:t>
      </w:r>
      <w:proofErr w:type="spellStart"/>
      <w:r w:rsidRPr="00F1398F">
        <w:rPr>
          <w:rFonts w:ascii="Arial Narrow" w:hAnsi="Arial Narrow"/>
          <w:sz w:val="22"/>
          <w:szCs w:val="22"/>
        </w:rPr>
        <w:t>ruk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F1398F">
        <w:rPr>
          <w:rFonts w:ascii="Arial Narrow" w:hAnsi="Arial Narrow"/>
          <w:sz w:val="22"/>
          <w:szCs w:val="22"/>
        </w:rPr>
        <w:t>Spanje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gaan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woon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1398F">
        <w:rPr>
          <w:rFonts w:ascii="Arial Narrow" w:hAnsi="Arial Narrow"/>
          <w:sz w:val="22"/>
          <w:szCs w:val="22"/>
        </w:rPr>
        <w:t>waar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ernstig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geskend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in ‘n brand.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het lank in </w:t>
      </w:r>
      <w:proofErr w:type="spellStart"/>
      <w:r w:rsidRPr="00F1398F">
        <w:rPr>
          <w:rFonts w:ascii="Arial Narrow" w:hAnsi="Arial Narrow"/>
          <w:sz w:val="22"/>
          <w:szCs w:val="22"/>
        </w:rPr>
        <w:t>eensaamheid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Pr="00F1398F">
        <w:rPr>
          <w:rFonts w:ascii="Arial Narrow" w:hAnsi="Arial Narrow"/>
          <w:sz w:val="22"/>
          <w:szCs w:val="22"/>
        </w:rPr>
        <w:t>afsondering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geleef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terwyl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herstel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het.</w:t>
      </w:r>
      <w:proofErr w:type="gramEnd"/>
    </w:p>
    <w:p w:rsidR="00BF2DF3" w:rsidRPr="00F1398F" w:rsidRDefault="00BF2DF3" w:rsidP="00BF2DF3">
      <w:p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Met </w:t>
      </w:r>
      <w:proofErr w:type="spellStart"/>
      <w:r w:rsidRPr="00F1398F">
        <w:rPr>
          <w:rFonts w:ascii="Arial Narrow" w:hAnsi="Arial Narrow"/>
          <w:sz w:val="22"/>
          <w:szCs w:val="22"/>
        </w:rPr>
        <w:t>haar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terugkeer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na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Suid-Afrika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het </w:t>
      </w:r>
      <w:proofErr w:type="spell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‘n </w:t>
      </w:r>
      <w:proofErr w:type="spellStart"/>
      <w:r w:rsidRPr="00F1398F">
        <w:rPr>
          <w:rFonts w:ascii="Arial Narrow" w:hAnsi="Arial Narrow"/>
          <w:sz w:val="22"/>
          <w:szCs w:val="22"/>
        </w:rPr>
        <w:t>woonstel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gebly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en </w:t>
      </w:r>
      <w:proofErr w:type="spellStart"/>
      <w:r w:rsidRPr="00F1398F">
        <w:rPr>
          <w:rFonts w:ascii="Arial Narrow" w:hAnsi="Arial Narrow"/>
          <w:sz w:val="22"/>
          <w:szCs w:val="22"/>
        </w:rPr>
        <w:t>moes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gewoond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raak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geluide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van die </w:t>
      </w:r>
      <w:proofErr w:type="spellStart"/>
      <w:r w:rsidRPr="00F1398F">
        <w:rPr>
          <w:rFonts w:ascii="Arial Narrow" w:hAnsi="Arial Narrow"/>
          <w:sz w:val="22"/>
          <w:szCs w:val="22"/>
        </w:rPr>
        <w:t>stad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en van die </w:t>
      </w:r>
      <w:proofErr w:type="spellStart"/>
      <w:r w:rsidRPr="00F1398F">
        <w:rPr>
          <w:rFonts w:ascii="Arial Narrow" w:hAnsi="Arial Narrow"/>
          <w:sz w:val="22"/>
          <w:szCs w:val="22"/>
        </w:rPr>
        <w:t>mense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gebly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het en </w:t>
      </w:r>
      <w:proofErr w:type="spellStart"/>
      <w:r w:rsidRPr="00F1398F">
        <w:rPr>
          <w:rFonts w:ascii="Arial Narrow" w:hAnsi="Arial Narrow"/>
          <w:sz w:val="22"/>
          <w:szCs w:val="22"/>
        </w:rPr>
        <w:t>nie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verstaan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het </w:t>
      </w:r>
      <w:proofErr w:type="spell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alleen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en in </w:t>
      </w:r>
      <w:proofErr w:type="spellStart"/>
      <w:r w:rsidRPr="00F1398F">
        <w:rPr>
          <w:rFonts w:ascii="Arial Narrow" w:hAnsi="Arial Narrow"/>
          <w:sz w:val="22"/>
          <w:szCs w:val="22"/>
        </w:rPr>
        <w:t>stilte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wou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woon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nie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wou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net die </w:t>
      </w:r>
      <w:proofErr w:type="spellStart"/>
      <w:r w:rsidRPr="00F1398F">
        <w:rPr>
          <w:rFonts w:ascii="Arial Narrow" w:hAnsi="Arial Narrow"/>
          <w:sz w:val="22"/>
          <w:szCs w:val="22"/>
        </w:rPr>
        <w:t>bekende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1398F">
        <w:rPr>
          <w:rFonts w:ascii="Arial Narrow" w:hAnsi="Arial Narrow"/>
          <w:sz w:val="22"/>
          <w:szCs w:val="22"/>
        </w:rPr>
        <w:t>normale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geluide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F1398F">
        <w:rPr>
          <w:rFonts w:ascii="Arial Narrow" w:hAnsi="Arial Narrow"/>
          <w:sz w:val="22"/>
          <w:szCs w:val="22"/>
        </w:rPr>
        <w:t>haar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woonstel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hoor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want </w:t>
      </w:r>
      <w:proofErr w:type="spellStart"/>
      <w:r w:rsidRPr="00F1398F">
        <w:rPr>
          <w:rFonts w:ascii="Arial Narrow" w:hAnsi="Arial Narrow"/>
          <w:sz w:val="22"/>
          <w:szCs w:val="22"/>
        </w:rPr>
        <w:t>dan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het </w:t>
      </w:r>
      <w:proofErr w:type="spell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veilig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Pr="00F1398F">
        <w:rPr>
          <w:rFonts w:ascii="Arial Narrow" w:hAnsi="Arial Narrow"/>
          <w:sz w:val="22"/>
          <w:szCs w:val="22"/>
        </w:rPr>
        <w:t>geborge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gevoel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F1398F">
        <w:rPr>
          <w:rFonts w:ascii="Arial Narrow" w:hAnsi="Arial Narrow"/>
          <w:sz w:val="22"/>
          <w:szCs w:val="22"/>
        </w:rPr>
        <w:t>Ongelukkig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verdring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klank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van die </w:t>
      </w:r>
      <w:proofErr w:type="spellStart"/>
      <w:r w:rsidRPr="00F1398F">
        <w:rPr>
          <w:rFonts w:ascii="Arial Narrow" w:hAnsi="Arial Narrow"/>
          <w:sz w:val="22"/>
          <w:szCs w:val="22"/>
        </w:rPr>
        <w:t>bure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se TV </w:t>
      </w:r>
      <w:proofErr w:type="spellStart"/>
      <w:r w:rsidRPr="00F1398F">
        <w:rPr>
          <w:rFonts w:ascii="Arial Narrow" w:hAnsi="Arial Narrow"/>
          <w:sz w:val="22"/>
          <w:szCs w:val="22"/>
        </w:rPr>
        <w:t>alles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Pr="00F1398F">
        <w:rPr>
          <w:rFonts w:ascii="Arial Narrow" w:hAnsi="Arial Narrow"/>
          <w:sz w:val="22"/>
          <w:szCs w:val="22"/>
        </w:rPr>
        <w:t>maak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dit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vir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onmoontlik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die dag </w:t>
      </w:r>
      <w:proofErr w:type="spellStart"/>
      <w:r w:rsidRPr="00F1398F">
        <w:rPr>
          <w:rFonts w:ascii="Arial Narrow" w:hAnsi="Arial Narrow"/>
          <w:sz w:val="22"/>
          <w:szCs w:val="22"/>
        </w:rPr>
        <w:t>rustig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af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sluit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. 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b/>
          <w:sz w:val="22"/>
          <w:szCs w:val="22"/>
          <w:u w:val="single"/>
        </w:rPr>
        <w:t>KONTEKSTUELE VRAE</w:t>
      </w:r>
    </w:p>
    <w:p w:rsidR="00BF2DF3" w:rsidRPr="00F1398F" w:rsidRDefault="00BF2DF3" w:rsidP="00BF2DF3">
      <w:pPr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ind w:left="426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Wie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die </w:t>
      </w:r>
      <w:proofErr w:type="spellStart"/>
      <w:r w:rsidRPr="00F1398F">
        <w:rPr>
          <w:rFonts w:ascii="Arial Narrow" w:hAnsi="Arial Narrow"/>
          <w:sz w:val="22"/>
          <w:szCs w:val="22"/>
        </w:rPr>
        <w:t>spreker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die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ind w:left="72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ind w:left="426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  <w:u w:val="single"/>
        </w:rPr>
        <w:t>Presies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woon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spreker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ind w:left="72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ind w:left="426"/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F1398F">
        <w:rPr>
          <w:rFonts w:ascii="Arial Narrow" w:hAnsi="Arial Narrow"/>
          <w:sz w:val="22"/>
          <w:szCs w:val="22"/>
        </w:rPr>
        <w:t>spreker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begin </w:t>
      </w:r>
      <w:proofErr w:type="spellStart"/>
      <w:r w:rsidRPr="00F1398F">
        <w:rPr>
          <w:rFonts w:ascii="Arial Narrow" w:hAnsi="Arial Narrow"/>
          <w:sz w:val="22"/>
          <w:szCs w:val="22"/>
        </w:rPr>
        <w:t>deur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sê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:</w:t>
      </w:r>
      <w:proofErr w:type="gramEnd"/>
      <w:r w:rsidRPr="00F1398F">
        <w:rPr>
          <w:rFonts w:ascii="Arial Narrow" w:hAnsi="Arial Narrow"/>
          <w:sz w:val="22"/>
          <w:szCs w:val="22"/>
        </w:rPr>
        <w:t>”</w:t>
      </w:r>
      <w:proofErr w:type="spellStart"/>
      <w:r w:rsidRPr="00F1398F">
        <w:rPr>
          <w:rFonts w:ascii="Arial Narrow" w:hAnsi="Arial Narrow"/>
          <w:sz w:val="22"/>
          <w:szCs w:val="22"/>
        </w:rPr>
        <w:t>Laat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ek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my </w:t>
      </w:r>
      <w:proofErr w:type="spellStart"/>
      <w:r w:rsidRPr="00F1398F">
        <w:rPr>
          <w:rFonts w:ascii="Arial Narrow" w:hAnsi="Arial Narrow"/>
          <w:sz w:val="22"/>
          <w:szCs w:val="22"/>
        </w:rPr>
        <w:t>seëninge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tel.”</w:t>
      </w:r>
    </w:p>
    <w:p w:rsidR="00BF2DF3" w:rsidRPr="00F1398F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Hoekom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dink </w:t>
      </w:r>
      <w:proofErr w:type="spellStart"/>
      <w:r w:rsidRPr="00F1398F">
        <w:rPr>
          <w:rFonts w:ascii="Arial Narrow" w:hAnsi="Arial Narrow"/>
          <w:sz w:val="22"/>
          <w:szCs w:val="22"/>
        </w:rPr>
        <w:t>jy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1398F">
        <w:rPr>
          <w:rFonts w:ascii="Arial Narrow" w:hAnsi="Arial Narrow"/>
          <w:sz w:val="22"/>
          <w:szCs w:val="22"/>
        </w:rPr>
        <w:t>doen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dit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TWEE APARTE </w:t>
      </w:r>
      <w:proofErr w:type="gramStart"/>
      <w:r w:rsidRPr="00F1398F">
        <w:rPr>
          <w:rFonts w:ascii="Arial Narrow" w:hAnsi="Arial Narrow"/>
          <w:sz w:val="22"/>
          <w:szCs w:val="22"/>
        </w:rPr>
        <w:t xml:space="preserve">WOORDE  </w:t>
      </w:r>
      <w:proofErr w:type="spellStart"/>
      <w:r w:rsidRPr="00F1398F">
        <w:rPr>
          <w:rFonts w:ascii="Arial Narrow" w:hAnsi="Arial Narrow"/>
          <w:sz w:val="22"/>
          <w:szCs w:val="22"/>
        </w:rPr>
        <w:t>sê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vir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ons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baie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het </w:t>
      </w:r>
      <w:proofErr w:type="spell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voor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dankbaar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wees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F1398F">
        <w:rPr>
          <w:rFonts w:ascii="Arial Narrow" w:hAnsi="Arial Narrow"/>
          <w:sz w:val="22"/>
          <w:szCs w:val="22"/>
        </w:rPr>
        <w:t>Skryf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woorde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neer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ind w:left="72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ind w:left="426"/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Haal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TWEE OPEENVOLGENDE WOORDE </w:t>
      </w:r>
      <w:proofErr w:type="spellStart"/>
      <w:r w:rsidRPr="00F1398F">
        <w:rPr>
          <w:rFonts w:ascii="Arial Narrow" w:hAnsi="Arial Narrow"/>
          <w:sz w:val="22"/>
          <w:szCs w:val="22"/>
        </w:rPr>
        <w:t>aan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sê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spreker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baie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hard </w:t>
      </w:r>
      <w:proofErr w:type="spellStart"/>
      <w:r w:rsidRPr="00F1398F">
        <w:rPr>
          <w:rFonts w:ascii="Arial Narrow" w:hAnsi="Arial Narrow"/>
          <w:sz w:val="22"/>
          <w:szCs w:val="22"/>
        </w:rPr>
        <w:t>probeer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net die </w:t>
      </w:r>
      <w:proofErr w:type="spellStart"/>
      <w:r w:rsidRPr="00F1398F">
        <w:rPr>
          <w:rFonts w:ascii="Arial Narrow" w:hAnsi="Arial Narrow"/>
          <w:sz w:val="22"/>
          <w:szCs w:val="22"/>
        </w:rPr>
        <w:t>geluide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F1398F">
        <w:rPr>
          <w:rFonts w:ascii="Arial Narrow" w:hAnsi="Arial Narrow"/>
          <w:sz w:val="22"/>
          <w:szCs w:val="22"/>
        </w:rPr>
        <w:t>haar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woonstel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hoor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Gee TWEE APARTE WOORDE </w:t>
      </w:r>
      <w:proofErr w:type="spellStart"/>
      <w:r w:rsidRPr="00F1398F">
        <w:rPr>
          <w:rFonts w:ascii="Arial Narrow" w:hAnsi="Arial Narrow"/>
          <w:sz w:val="22"/>
          <w:szCs w:val="22"/>
        </w:rPr>
        <w:t>uit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versreël 11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bewys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spreker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omgee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na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roep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van die </w:t>
      </w:r>
      <w:proofErr w:type="spellStart"/>
      <w:r w:rsidRPr="00F1398F">
        <w:rPr>
          <w:rFonts w:ascii="Arial Narrow" w:hAnsi="Arial Narrow"/>
          <w:sz w:val="22"/>
          <w:szCs w:val="22"/>
        </w:rPr>
        <w:t>voël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of die </w:t>
      </w:r>
      <w:proofErr w:type="spellStart"/>
      <w:r w:rsidRPr="00F1398F">
        <w:rPr>
          <w:rFonts w:ascii="Arial Narrow" w:hAnsi="Arial Narrow"/>
          <w:sz w:val="22"/>
          <w:szCs w:val="22"/>
        </w:rPr>
        <w:t>prut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van </w:t>
      </w:r>
      <w:proofErr w:type="spellStart"/>
      <w:r w:rsidRPr="00F1398F">
        <w:rPr>
          <w:rFonts w:ascii="Arial Narrow" w:hAnsi="Arial Narrow"/>
          <w:sz w:val="22"/>
          <w:szCs w:val="22"/>
        </w:rPr>
        <w:t>iets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op </w:t>
      </w:r>
      <w:proofErr w:type="spellStart"/>
      <w:r w:rsidRPr="00F1398F">
        <w:rPr>
          <w:rFonts w:ascii="Arial Narrow" w:hAnsi="Arial Narrow"/>
          <w:sz w:val="22"/>
          <w:szCs w:val="22"/>
        </w:rPr>
        <w:t>haar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stoof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luister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nie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EEN WOORD in versreël 12 </w:t>
      </w:r>
      <w:proofErr w:type="spellStart"/>
      <w:r w:rsidRPr="00F1398F">
        <w:rPr>
          <w:rFonts w:ascii="Arial Narrow" w:hAnsi="Arial Narrow"/>
          <w:sz w:val="22"/>
          <w:szCs w:val="22"/>
        </w:rPr>
        <w:t>sê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vir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ons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spreker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graag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1398F">
        <w:rPr>
          <w:rFonts w:ascii="Arial Narrow" w:hAnsi="Arial Narrow"/>
          <w:sz w:val="22"/>
          <w:szCs w:val="22"/>
          <w:u w:val="single"/>
        </w:rPr>
        <w:t xml:space="preserve">net </w:t>
      </w:r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na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klanke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waarvan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hou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wil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luister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die woord?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Watter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EEN woord </w:t>
      </w:r>
      <w:proofErr w:type="spellStart"/>
      <w:r w:rsidRPr="00F1398F">
        <w:rPr>
          <w:rFonts w:ascii="Arial Narrow" w:hAnsi="Arial Narrow"/>
          <w:sz w:val="22"/>
          <w:szCs w:val="22"/>
        </w:rPr>
        <w:t>sê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vir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ons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voël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gelukkig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</w:t>
      </w:r>
      <w:proofErr w:type="spellStart"/>
      <w:r w:rsidRPr="00F1398F">
        <w:rPr>
          <w:rFonts w:ascii="Arial Narrow" w:hAnsi="Arial Narrow"/>
          <w:sz w:val="22"/>
          <w:szCs w:val="22"/>
        </w:rPr>
        <w:t>nie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Hoekom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,dink</w:t>
      </w:r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jy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is die </w:t>
      </w:r>
      <w:proofErr w:type="spellStart"/>
      <w:r w:rsidRPr="00F1398F">
        <w:rPr>
          <w:rFonts w:ascii="Arial Narrow" w:hAnsi="Arial Narrow"/>
          <w:sz w:val="22"/>
          <w:szCs w:val="22"/>
        </w:rPr>
        <w:t>voël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ongelukkig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Hoe pas die lot van die </w:t>
      </w:r>
      <w:proofErr w:type="spellStart"/>
      <w:r w:rsidRPr="00F1398F">
        <w:rPr>
          <w:rFonts w:ascii="Arial Narrow" w:hAnsi="Arial Narrow"/>
          <w:sz w:val="22"/>
          <w:szCs w:val="22"/>
        </w:rPr>
        <w:t>voël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by die lot van die </w:t>
      </w:r>
      <w:proofErr w:type="spellStart"/>
      <w:r w:rsidRPr="00F1398F">
        <w:rPr>
          <w:rFonts w:ascii="Arial Narrow" w:hAnsi="Arial Narrow"/>
          <w:sz w:val="22"/>
          <w:szCs w:val="22"/>
        </w:rPr>
        <w:t>spreekster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Gee TWEE </w:t>
      </w:r>
      <w:proofErr w:type="spellStart"/>
      <w:r w:rsidRPr="00F1398F">
        <w:rPr>
          <w:rFonts w:ascii="Arial Narrow" w:hAnsi="Arial Narrow"/>
          <w:sz w:val="22"/>
          <w:szCs w:val="22"/>
        </w:rPr>
        <w:t>bewyse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uit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spreekster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besig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kos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kook.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EEN WOORD </w:t>
      </w:r>
      <w:proofErr w:type="spellStart"/>
      <w:r w:rsidRPr="00F1398F">
        <w:rPr>
          <w:rFonts w:ascii="Arial Narrow" w:hAnsi="Arial Narrow"/>
          <w:sz w:val="22"/>
          <w:szCs w:val="22"/>
        </w:rPr>
        <w:t>sê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vir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ons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spreekster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r w:rsidRPr="00F1398F">
        <w:rPr>
          <w:rFonts w:ascii="Arial Narrow" w:hAnsi="Arial Narrow"/>
          <w:sz w:val="22"/>
          <w:szCs w:val="22"/>
          <w:u w:val="single"/>
        </w:rPr>
        <w:t xml:space="preserve">die </w:t>
      </w:r>
      <w:proofErr w:type="spellStart"/>
      <w:r w:rsidRPr="00F1398F">
        <w:rPr>
          <w:rFonts w:ascii="Arial Narrow" w:hAnsi="Arial Narrow"/>
          <w:sz w:val="22"/>
          <w:szCs w:val="22"/>
          <w:u w:val="single"/>
        </w:rPr>
        <w:t>hele</w:t>
      </w:r>
      <w:proofErr w:type="spellEnd"/>
      <w:r w:rsidRPr="00F1398F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  <w:u w:val="single"/>
        </w:rPr>
        <w:t>tyd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bewus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van die </w:t>
      </w:r>
      <w:proofErr w:type="spellStart"/>
      <w:r w:rsidRPr="00F1398F">
        <w:rPr>
          <w:rFonts w:ascii="Arial Narrow" w:hAnsi="Arial Narrow"/>
          <w:sz w:val="22"/>
          <w:szCs w:val="22"/>
        </w:rPr>
        <w:t>kos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op die </w:t>
      </w:r>
      <w:proofErr w:type="spellStart"/>
      <w:r w:rsidRPr="00F1398F">
        <w:rPr>
          <w:rFonts w:ascii="Arial Narrow" w:hAnsi="Arial Narrow"/>
          <w:sz w:val="22"/>
          <w:szCs w:val="22"/>
        </w:rPr>
        <w:t>stoof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die woord?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Voltooi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deur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ELKE KEER net die </w:t>
      </w:r>
      <w:proofErr w:type="spellStart"/>
      <w:r w:rsidRPr="00F1398F">
        <w:rPr>
          <w:rFonts w:ascii="Arial Narrow" w:hAnsi="Arial Narrow"/>
          <w:sz w:val="22"/>
          <w:szCs w:val="22"/>
          <w:u w:val="single"/>
        </w:rPr>
        <w:t>antwoord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neer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skryf</w:t>
      </w:r>
      <w:proofErr w:type="spellEnd"/>
      <w:r w:rsidRPr="00F1398F">
        <w:rPr>
          <w:rFonts w:ascii="Arial Narrow" w:hAnsi="Arial Narrow"/>
          <w:sz w:val="22"/>
          <w:szCs w:val="22"/>
        </w:rPr>
        <w:t>: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Die </w:t>
      </w:r>
      <w:proofErr w:type="spellStart"/>
      <w:r>
        <w:rPr>
          <w:rFonts w:ascii="Arial Narrow" w:hAnsi="Arial Narrow"/>
          <w:sz w:val="22"/>
          <w:szCs w:val="22"/>
        </w:rPr>
        <w:t>spreekster</w:t>
      </w:r>
      <w:proofErr w:type="spellEnd"/>
      <w:r>
        <w:rPr>
          <w:rFonts w:ascii="Arial Narrow" w:hAnsi="Arial Narrow"/>
          <w:sz w:val="22"/>
          <w:szCs w:val="22"/>
        </w:rPr>
        <w:t xml:space="preserve"> is </w:t>
      </w:r>
      <w:proofErr w:type="spellStart"/>
      <w:r>
        <w:rPr>
          <w:rFonts w:ascii="Arial Narrow" w:hAnsi="Arial Narrow"/>
          <w:sz w:val="22"/>
          <w:szCs w:val="22"/>
        </w:rPr>
        <w:t>besig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om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(12.1</w:t>
      </w:r>
      <w:r w:rsidRPr="00F1398F">
        <w:rPr>
          <w:rFonts w:ascii="Arial Narrow" w:hAnsi="Arial Narrow"/>
          <w:sz w:val="22"/>
          <w:szCs w:val="22"/>
        </w:rPr>
        <w:t>) _______________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te</w:t>
      </w:r>
      <w:proofErr w:type="spellEnd"/>
      <w:r>
        <w:rPr>
          <w:rFonts w:ascii="Arial Narrow" w:hAnsi="Arial Narrow"/>
          <w:sz w:val="22"/>
          <w:szCs w:val="22"/>
        </w:rPr>
        <w:t xml:space="preserve"> kook want </w:t>
      </w:r>
      <w:proofErr w:type="spellStart"/>
      <w:r>
        <w:rPr>
          <w:rFonts w:ascii="Arial Narrow" w:hAnsi="Arial Narrow"/>
          <w:sz w:val="22"/>
          <w:szCs w:val="22"/>
        </w:rPr>
        <w:t>dit</w:t>
      </w:r>
      <w:proofErr w:type="spellEnd"/>
      <w:r>
        <w:rPr>
          <w:rFonts w:ascii="Arial Narrow" w:hAnsi="Arial Narrow"/>
          <w:sz w:val="22"/>
          <w:szCs w:val="22"/>
        </w:rPr>
        <w:t xml:space="preserve"> is </w:t>
      </w:r>
      <w:proofErr w:type="spellStart"/>
      <w:r>
        <w:rPr>
          <w:rFonts w:ascii="Arial Narrow" w:hAnsi="Arial Narrow"/>
          <w:sz w:val="22"/>
          <w:szCs w:val="22"/>
        </w:rPr>
        <w:t>besig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om</w:t>
      </w:r>
      <w:proofErr w:type="spellEnd"/>
      <w:r>
        <w:rPr>
          <w:rFonts w:ascii="Arial Narrow" w:hAnsi="Arial Narrow"/>
          <w:sz w:val="22"/>
          <w:szCs w:val="22"/>
        </w:rPr>
        <w:t xml:space="preserve"> (12.2.</w:t>
      </w:r>
      <w:r w:rsidRPr="00F1398F">
        <w:rPr>
          <w:rFonts w:ascii="Arial Narrow" w:hAnsi="Arial Narrow"/>
          <w:sz w:val="22"/>
          <w:szCs w:val="22"/>
        </w:rPr>
        <w:t xml:space="preserve">) ___________________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word.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Dit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voel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vir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spreekster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asof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harde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TV- </w:t>
      </w:r>
      <w:proofErr w:type="spellStart"/>
      <w:r w:rsidRPr="00F1398F">
        <w:rPr>
          <w:rFonts w:ascii="Arial Narrow" w:hAnsi="Arial Narrow"/>
          <w:sz w:val="22"/>
          <w:szCs w:val="22"/>
        </w:rPr>
        <w:t>klanke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van die </w:t>
      </w:r>
      <w:proofErr w:type="spellStart"/>
      <w:r w:rsidRPr="00F1398F">
        <w:rPr>
          <w:rFonts w:ascii="Arial Narrow" w:hAnsi="Arial Narrow"/>
          <w:sz w:val="22"/>
          <w:szCs w:val="22"/>
        </w:rPr>
        <w:t>woonstel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langsaan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soos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‘n </w:t>
      </w:r>
      <w:proofErr w:type="spellStart"/>
      <w:r w:rsidRPr="00F1398F">
        <w:rPr>
          <w:rFonts w:ascii="Arial Narrow" w:hAnsi="Arial Narrow"/>
          <w:sz w:val="22"/>
          <w:szCs w:val="22"/>
        </w:rPr>
        <w:t>leër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F1398F">
        <w:rPr>
          <w:rFonts w:ascii="Arial Narrow" w:hAnsi="Arial Narrow"/>
          <w:sz w:val="22"/>
          <w:szCs w:val="22"/>
        </w:rPr>
        <w:t>sintuie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aanval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F1398F">
        <w:rPr>
          <w:rFonts w:ascii="Arial Narrow" w:hAnsi="Arial Narrow"/>
          <w:sz w:val="22"/>
          <w:szCs w:val="22"/>
        </w:rPr>
        <w:t>Bewys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hierdie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stelling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deur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VIER OPEENVOLGENDE WOORDE </w:t>
      </w:r>
      <w:proofErr w:type="spellStart"/>
      <w:r w:rsidRPr="00F1398F">
        <w:rPr>
          <w:rFonts w:ascii="Arial Narrow" w:hAnsi="Arial Narrow"/>
          <w:sz w:val="22"/>
          <w:szCs w:val="22"/>
        </w:rPr>
        <w:t>uit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haal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Is die volgende </w:t>
      </w:r>
      <w:proofErr w:type="spellStart"/>
      <w:r w:rsidRPr="00F1398F">
        <w:rPr>
          <w:rFonts w:ascii="Arial Narrow" w:hAnsi="Arial Narrow"/>
          <w:sz w:val="22"/>
          <w:szCs w:val="22"/>
        </w:rPr>
        <w:t>stelling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WAAR of ONWAAR? </w:t>
      </w:r>
      <w:proofErr w:type="spellStart"/>
      <w:r w:rsidRPr="00F1398F">
        <w:rPr>
          <w:rFonts w:ascii="Arial Narrow" w:hAnsi="Arial Narrow"/>
          <w:sz w:val="22"/>
          <w:szCs w:val="22"/>
        </w:rPr>
        <w:t>Bewys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jou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antwoord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deur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EEN WOORD </w:t>
      </w:r>
      <w:proofErr w:type="spellStart"/>
      <w:r w:rsidRPr="00F1398F">
        <w:rPr>
          <w:rFonts w:ascii="Arial Narrow" w:hAnsi="Arial Narrow"/>
          <w:sz w:val="22"/>
          <w:szCs w:val="22"/>
        </w:rPr>
        <w:t>uit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haal</w:t>
      </w:r>
      <w:proofErr w:type="spellEnd"/>
    </w:p>
    <w:p w:rsidR="00BF2DF3" w:rsidRPr="0017144B" w:rsidRDefault="00BF2DF3" w:rsidP="00BF2DF3">
      <w:pPr>
        <w:ind w:left="360"/>
        <w:jc w:val="center"/>
        <w:rPr>
          <w:rFonts w:ascii="Arial Narrow" w:hAnsi="Arial Narrow"/>
          <w:b/>
          <w:i/>
          <w:sz w:val="22"/>
          <w:szCs w:val="22"/>
        </w:rPr>
      </w:pPr>
      <w:r w:rsidRPr="0017144B">
        <w:rPr>
          <w:rFonts w:ascii="Arial Narrow" w:hAnsi="Arial Narrow"/>
          <w:b/>
          <w:i/>
          <w:sz w:val="22"/>
          <w:szCs w:val="22"/>
        </w:rPr>
        <w:lastRenderedPageBreak/>
        <w:t xml:space="preserve">Die </w:t>
      </w:r>
      <w:proofErr w:type="spellStart"/>
      <w:r w:rsidRPr="0017144B">
        <w:rPr>
          <w:rFonts w:ascii="Arial Narrow" w:hAnsi="Arial Narrow"/>
          <w:b/>
          <w:i/>
          <w:sz w:val="22"/>
          <w:szCs w:val="22"/>
        </w:rPr>
        <w:t>spreekster</w:t>
      </w:r>
      <w:proofErr w:type="spellEnd"/>
      <w:r w:rsidRPr="0017144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17144B">
        <w:rPr>
          <w:rFonts w:ascii="Arial Narrow" w:hAnsi="Arial Narrow"/>
          <w:b/>
          <w:i/>
          <w:sz w:val="22"/>
          <w:szCs w:val="22"/>
        </w:rPr>
        <w:t>hou</w:t>
      </w:r>
      <w:proofErr w:type="spellEnd"/>
      <w:r w:rsidRPr="0017144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17144B">
        <w:rPr>
          <w:rFonts w:ascii="Arial Narrow" w:hAnsi="Arial Narrow"/>
          <w:b/>
          <w:i/>
          <w:sz w:val="22"/>
          <w:szCs w:val="22"/>
        </w:rPr>
        <w:t>nie</w:t>
      </w:r>
      <w:proofErr w:type="spellEnd"/>
      <w:r w:rsidRPr="0017144B">
        <w:rPr>
          <w:rFonts w:ascii="Arial Narrow" w:hAnsi="Arial Narrow"/>
          <w:b/>
          <w:i/>
          <w:sz w:val="22"/>
          <w:szCs w:val="22"/>
        </w:rPr>
        <w:t xml:space="preserve"> van ‘n TV </w:t>
      </w:r>
      <w:proofErr w:type="spellStart"/>
      <w:r w:rsidRPr="0017144B">
        <w:rPr>
          <w:rFonts w:ascii="Arial Narrow" w:hAnsi="Arial Narrow"/>
          <w:b/>
          <w:i/>
          <w:sz w:val="22"/>
          <w:szCs w:val="22"/>
        </w:rPr>
        <w:t>nie</w:t>
      </w:r>
      <w:proofErr w:type="spellEnd"/>
      <w:r w:rsidRPr="0017144B">
        <w:rPr>
          <w:rFonts w:ascii="Arial Narrow" w:hAnsi="Arial Narrow"/>
          <w:b/>
          <w:i/>
          <w:sz w:val="22"/>
          <w:szCs w:val="22"/>
        </w:rPr>
        <w:t>.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Haal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VIER OPEENVOLGENDE WOORDE </w:t>
      </w:r>
      <w:proofErr w:type="spellStart"/>
      <w:r w:rsidRPr="00F1398F">
        <w:rPr>
          <w:rFonts w:ascii="Arial Narrow" w:hAnsi="Arial Narrow"/>
          <w:sz w:val="22"/>
          <w:szCs w:val="22"/>
        </w:rPr>
        <w:t>aan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sê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klank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van die </w:t>
      </w:r>
      <w:proofErr w:type="gramStart"/>
      <w:r w:rsidRPr="00F1398F">
        <w:rPr>
          <w:rFonts w:ascii="Arial Narrow" w:hAnsi="Arial Narrow"/>
          <w:sz w:val="22"/>
          <w:szCs w:val="22"/>
        </w:rPr>
        <w:t xml:space="preserve">TV  </w:t>
      </w:r>
      <w:proofErr w:type="spellStart"/>
      <w:r w:rsidRPr="00F1398F">
        <w:rPr>
          <w:rFonts w:ascii="Arial Narrow" w:hAnsi="Arial Narrow"/>
          <w:sz w:val="22"/>
          <w:szCs w:val="22"/>
        </w:rPr>
        <w:t>alle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ander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moontlike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denke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</w:t>
      </w:r>
      <w:proofErr w:type="spellStart"/>
      <w:r w:rsidRPr="00F1398F">
        <w:rPr>
          <w:rFonts w:ascii="Arial Narrow" w:hAnsi="Arial Narrow"/>
          <w:sz w:val="22"/>
          <w:szCs w:val="22"/>
        </w:rPr>
        <w:t>haar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kop </w:t>
      </w:r>
      <w:proofErr w:type="spellStart"/>
      <w:r w:rsidRPr="00F1398F">
        <w:rPr>
          <w:rFonts w:ascii="Arial Narrow" w:hAnsi="Arial Narrow"/>
          <w:sz w:val="22"/>
          <w:szCs w:val="22"/>
        </w:rPr>
        <w:t>oorheers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beskou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skryfster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alles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as </w:t>
      </w:r>
      <w:proofErr w:type="spellStart"/>
      <w:r w:rsidRPr="00F1398F">
        <w:rPr>
          <w:rFonts w:ascii="Arial Narrow" w:hAnsi="Arial Narrow"/>
          <w:sz w:val="22"/>
          <w:szCs w:val="22"/>
        </w:rPr>
        <w:t>seëninge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Watter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TWEE </w:t>
      </w:r>
      <w:proofErr w:type="spellStart"/>
      <w:r w:rsidRPr="00F1398F">
        <w:rPr>
          <w:rFonts w:ascii="Arial Narrow" w:hAnsi="Arial Narrow"/>
          <w:sz w:val="22"/>
          <w:szCs w:val="22"/>
        </w:rPr>
        <w:t>sintuie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</w:t>
      </w:r>
      <w:proofErr w:type="spellStart"/>
      <w:r w:rsidRPr="00F1398F">
        <w:rPr>
          <w:rFonts w:ascii="Arial Narrow" w:hAnsi="Arial Narrow"/>
          <w:sz w:val="22"/>
          <w:szCs w:val="22"/>
        </w:rPr>
        <w:t>belangrik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die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Oor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watter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een van die </w:t>
      </w:r>
      <w:proofErr w:type="spellStart"/>
      <w:r w:rsidRPr="00F1398F">
        <w:rPr>
          <w:rFonts w:ascii="Arial Narrow" w:hAnsi="Arial Narrow"/>
          <w:sz w:val="22"/>
          <w:szCs w:val="22"/>
        </w:rPr>
        <w:t>sintuie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die </w:t>
      </w:r>
      <w:proofErr w:type="spellStart"/>
      <w:r w:rsidRPr="00F1398F">
        <w:rPr>
          <w:rFonts w:ascii="Arial Narrow" w:hAnsi="Arial Narrow"/>
          <w:sz w:val="22"/>
          <w:szCs w:val="22"/>
        </w:rPr>
        <w:t>spreekster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blyste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Skryf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VIER APARTE WOORDE </w:t>
      </w:r>
      <w:proofErr w:type="spellStart"/>
      <w:r w:rsidRPr="00F1398F">
        <w:rPr>
          <w:rFonts w:ascii="Arial Narrow" w:hAnsi="Arial Narrow"/>
          <w:sz w:val="22"/>
          <w:szCs w:val="22"/>
        </w:rPr>
        <w:t>neer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om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sê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  <w:u w:val="single"/>
        </w:rPr>
        <w:t>presies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spreekster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hoor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Gee </w:t>
      </w:r>
      <w:proofErr w:type="spellStart"/>
      <w:r w:rsidRPr="00F1398F">
        <w:rPr>
          <w:rFonts w:ascii="Arial Narrow" w:hAnsi="Arial Narrow"/>
          <w:sz w:val="22"/>
          <w:szCs w:val="22"/>
        </w:rPr>
        <w:t>elke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keer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TWEE VOORBEELDE van die . . . . .</w:t>
      </w:r>
    </w:p>
    <w:p w:rsidR="00BF2DF3" w:rsidRPr="00F1398F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klanke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van </w:t>
      </w:r>
      <w:proofErr w:type="spellStart"/>
      <w:r w:rsidRPr="00F1398F">
        <w:rPr>
          <w:rFonts w:ascii="Arial Narrow" w:hAnsi="Arial Narrow"/>
          <w:sz w:val="22"/>
          <w:szCs w:val="22"/>
        </w:rPr>
        <w:t>buite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spreekster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se </w:t>
      </w:r>
      <w:proofErr w:type="spellStart"/>
      <w:r w:rsidRPr="00F1398F">
        <w:rPr>
          <w:rFonts w:ascii="Arial Narrow" w:hAnsi="Arial Narrow"/>
          <w:sz w:val="22"/>
          <w:szCs w:val="22"/>
        </w:rPr>
        <w:t>woonstel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gehoor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kan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word.</w:t>
      </w:r>
    </w:p>
    <w:p w:rsidR="00BF2DF3" w:rsidRPr="00F1398F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klanke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binne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spreekster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 se </w:t>
      </w:r>
      <w:proofErr w:type="spellStart"/>
      <w:r w:rsidRPr="00F1398F">
        <w:rPr>
          <w:rFonts w:ascii="Arial Narrow" w:hAnsi="Arial Narrow"/>
          <w:sz w:val="22"/>
          <w:szCs w:val="22"/>
        </w:rPr>
        <w:t>woonstel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gehoor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kan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word.</w:t>
      </w:r>
    </w:p>
    <w:p w:rsidR="00BF2DF3" w:rsidRPr="00F1398F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BF2DF3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Gee </w:t>
      </w:r>
      <w:proofErr w:type="spellStart"/>
      <w:r w:rsidRPr="00F1398F">
        <w:rPr>
          <w:rFonts w:ascii="Arial Narrow" w:hAnsi="Arial Narrow"/>
          <w:sz w:val="22"/>
          <w:szCs w:val="22"/>
        </w:rPr>
        <w:t>elke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keer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EEN </w:t>
      </w:r>
      <w:r w:rsidRPr="00BF2DF3">
        <w:rPr>
          <w:rFonts w:ascii="Arial Narrow" w:hAnsi="Arial Narrow"/>
          <w:sz w:val="22"/>
          <w:szCs w:val="22"/>
        </w:rPr>
        <w:t xml:space="preserve">WOORD </w:t>
      </w:r>
      <w:proofErr w:type="spellStart"/>
      <w:r w:rsidRPr="00BF2DF3">
        <w:rPr>
          <w:rFonts w:ascii="Arial Narrow" w:hAnsi="Arial Narrow"/>
          <w:sz w:val="22"/>
          <w:szCs w:val="22"/>
        </w:rPr>
        <w:t>om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te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sê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dat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die . . . . .</w:t>
      </w:r>
    </w:p>
    <w:p w:rsidR="00BF2DF3" w:rsidRPr="00BF2DF3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BF2DF3">
        <w:rPr>
          <w:rFonts w:ascii="Arial Narrow" w:hAnsi="Arial Narrow"/>
          <w:sz w:val="22"/>
          <w:szCs w:val="22"/>
        </w:rPr>
        <w:t>geluid</w:t>
      </w:r>
      <w:proofErr w:type="spellEnd"/>
      <w:proofErr w:type="gram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wat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BF2DF3">
        <w:rPr>
          <w:rFonts w:ascii="Arial Narrow" w:hAnsi="Arial Narrow"/>
          <w:sz w:val="22"/>
          <w:szCs w:val="22"/>
        </w:rPr>
        <w:t>stoof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maak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baie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sag is.</w:t>
      </w:r>
    </w:p>
    <w:p w:rsidR="00BF2DF3" w:rsidRPr="00BF2DF3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proofErr w:type="gramStart"/>
      <w:r w:rsidRPr="00BF2DF3">
        <w:rPr>
          <w:rFonts w:ascii="Arial Narrow" w:hAnsi="Arial Narrow"/>
          <w:sz w:val="22"/>
          <w:szCs w:val="22"/>
        </w:rPr>
        <w:t>die</w:t>
      </w:r>
      <w:proofErr w:type="gram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kos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op die </w:t>
      </w:r>
      <w:proofErr w:type="spellStart"/>
      <w:r w:rsidRPr="00BF2DF3">
        <w:rPr>
          <w:rFonts w:ascii="Arial Narrow" w:hAnsi="Arial Narrow"/>
          <w:sz w:val="22"/>
          <w:szCs w:val="22"/>
        </w:rPr>
        <w:t>stoof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baie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stadig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kook.</w:t>
      </w:r>
    </w:p>
    <w:p w:rsidR="00BF2DF3" w:rsidRPr="00BF2DF3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BF2DF3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  <w:u w:val="single"/>
        </w:rPr>
      </w:pPr>
      <w:r w:rsidRPr="00BF2DF3">
        <w:rPr>
          <w:rFonts w:ascii="Arial Narrow" w:hAnsi="Arial Narrow"/>
          <w:sz w:val="22"/>
          <w:szCs w:val="22"/>
        </w:rPr>
        <w:t>“</w:t>
      </w:r>
      <w:proofErr w:type="spellStart"/>
      <w:proofErr w:type="gramStart"/>
      <w:r w:rsidRPr="00BF2DF3">
        <w:rPr>
          <w:rFonts w:ascii="Arial Narrow" w:hAnsi="Arial Narrow"/>
          <w:sz w:val="22"/>
          <w:szCs w:val="22"/>
          <w:u w:val="single"/>
        </w:rPr>
        <w:t>trillende</w:t>
      </w:r>
      <w:proofErr w:type="spellEnd"/>
      <w:proofErr w:type="gram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aandag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” </w:t>
      </w:r>
      <w:proofErr w:type="spellStart"/>
      <w:r w:rsidRPr="00BF2DF3">
        <w:rPr>
          <w:rFonts w:ascii="Arial Narrow" w:hAnsi="Arial Narrow"/>
          <w:sz w:val="22"/>
          <w:szCs w:val="22"/>
        </w:rPr>
        <w:t>kan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ook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beskryf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word as (22.1.) ________________ </w:t>
      </w:r>
      <w:proofErr w:type="gramStart"/>
      <w:r w:rsidRPr="00BF2DF3">
        <w:rPr>
          <w:rFonts w:ascii="Arial Narrow" w:hAnsi="Arial Narrow"/>
          <w:sz w:val="22"/>
          <w:szCs w:val="22"/>
        </w:rPr>
        <w:t xml:space="preserve">( </w:t>
      </w:r>
      <w:proofErr w:type="spellStart"/>
      <w:r w:rsidRPr="00BF2DF3">
        <w:rPr>
          <w:rFonts w:ascii="Arial Narrow" w:hAnsi="Arial Narrow"/>
          <w:sz w:val="22"/>
          <w:szCs w:val="22"/>
        </w:rPr>
        <w:t>sinoniem</w:t>
      </w:r>
      <w:proofErr w:type="spellEnd"/>
      <w:proofErr w:type="gramEnd"/>
      <w:r w:rsidRPr="00BF2DF3">
        <w:rPr>
          <w:rFonts w:ascii="Arial Narrow" w:hAnsi="Arial Narrow"/>
          <w:sz w:val="22"/>
          <w:szCs w:val="22"/>
        </w:rPr>
        <w:t xml:space="preserve"> ) </w:t>
      </w:r>
      <w:proofErr w:type="spellStart"/>
      <w:r w:rsidRPr="00BF2DF3">
        <w:rPr>
          <w:rFonts w:ascii="Arial Narrow" w:hAnsi="Arial Narrow"/>
          <w:sz w:val="22"/>
          <w:szCs w:val="22"/>
        </w:rPr>
        <w:t>wat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vir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ons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sê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dat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BF2DF3">
        <w:rPr>
          <w:rFonts w:ascii="Arial Narrow" w:hAnsi="Arial Narrow"/>
          <w:sz w:val="22"/>
          <w:szCs w:val="22"/>
        </w:rPr>
        <w:t>spreekster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dit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nie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net </w:t>
      </w:r>
      <w:proofErr w:type="spellStart"/>
      <w:r w:rsidRPr="00BF2DF3">
        <w:rPr>
          <w:rFonts w:ascii="Arial Narrow" w:hAnsi="Arial Narrow"/>
          <w:sz w:val="22"/>
          <w:szCs w:val="22"/>
          <w:u w:val="single"/>
        </w:rPr>
        <w:t>hoor</w:t>
      </w:r>
      <w:proofErr w:type="spellEnd"/>
      <w:r w:rsidRPr="00BF2DF3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nie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maar </w:t>
      </w:r>
      <w:proofErr w:type="spellStart"/>
      <w:r w:rsidRPr="00BF2DF3">
        <w:rPr>
          <w:rFonts w:ascii="Arial Narrow" w:hAnsi="Arial Narrow"/>
          <w:sz w:val="22"/>
          <w:szCs w:val="22"/>
        </w:rPr>
        <w:t>ook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(22.2.) ____________________ </w:t>
      </w:r>
      <w:proofErr w:type="gramStart"/>
      <w:r w:rsidRPr="00BF2DF3">
        <w:rPr>
          <w:rFonts w:ascii="Arial Narrow" w:hAnsi="Arial Narrow"/>
          <w:sz w:val="22"/>
          <w:szCs w:val="22"/>
        </w:rPr>
        <w:t>( een</w:t>
      </w:r>
      <w:proofErr w:type="gramEnd"/>
      <w:r w:rsidRPr="00BF2DF3">
        <w:rPr>
          <w:rFonts w:ascii="Arial Narrow" w:hAnsi="Arial Narrow"/>
          <w:sz w:val="22"/>
          <w:szCs w:val="22"/>
        </w:rPr>
        <w:t xml:space="preserve"> woord: </w:t>
      </w:r>
      <w:proofErr w:type="spellStart"/>
      <w:r w:rsidRPr="00BF2DF3">
        <w:rPr>
          <w:rFonts w:ascii="Arial Narrow" w:hAnsi="Arial Narrow"/>
          <w:sz w:val="22"/>
          <w:szCs w:val="22"/>
        </w:rPr>
        <w:t>kan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voel</w:t>
      </w:r>
      <w:proofErr w:type="spellEnd"/>
      <w:r w:rsidRPr="00BF2DF3">
        <w:rPr>
          <w:rFonts w:ascii="Arial Narrow" w:hAnsi="Arial Narrow"/>
          <w:sz w:val="22"/>
          <w:szCs w:val="22"/>
        </w:rPr>
        <w:t>).</w:t>
      </w:r>
    </w:p>
    <w:p w:rsidR="00BF2DF3" w:rsidRPr="00BF2DF3" w:rsidRDefault="00BF2DF3" w:rsidP="00BF2DF3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BF2DF3" w:rsidRPr="00BF2DF3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  <w:u w:val="single"/>
        </w:rPr>
      </w:pPr>
      <w:proofErr w:type="spellStart"/>
      <w:r w:rsidRPr="00BF2DF3">
        <w:rPr>
          <w:rFonts w:ascii="Arial Narrow" w:hAnsi="Arial Narrow"/>
          <w:sz w:val="22"/>
          <w:szCs w:val="22"/>
        </w:rPr>
        <w:t>Wat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is die </w:t>
      </w:r>
      <w:proofErr w:type="spellStart"/>
      <w:r w:rsidRPr="00BF2DF3">
        <w:rPr>
          <w:rFonts w:ascii="Arial Narrow" w:hAnsi="Arial Narrow"/>
          <w:sz w:val="22"/>
          <w:szCs w:val="22"/>
        </w:rPr>
        <w:t>funksie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van die </w:t>
      </w:r>
      <w:proofErr w:type="spellStart"/>
      <w:r w:rsidRPr="00BF2DF3">
        <w:rPr>
          <w:rFonts w:ascii="Arial Narrow" w:hAnsi="Arial Narrow"/>
          <w:sz w:val="22"/>
          <w:szCs w:val="22"/>
        </w:rPr>
        <w:t>herhaling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van die “r”- en “b”-</w:t>
      </w:r>
      <w:proofErr w:type="spellStart"/>
      <w:r w:rsidRPr="00BF2DF3">
        <w:rPr>
          <w:rFonts w:ascii="Arial Narrow" w:hAnsi="Arial Narrow"/>
          <w:sz w:val="22"/>
          <w:szCs w:val="22"/>
        </w:rPr>
        <w:t>klanke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in “</w:t>
      </w:r>
      <w:proofErr w:type="spellStart"/>
      <w:r w:rsidRPr="00BF2DF3">
        <w:rPr>
          <w:rFonts w:ascii="Arial Narrow" w:hAnsi="Arial Narrow"/>
          <w:sz w:val="22"/>
          <w:szCs w:val="22"/>
        </w:rPr>
        <w:t>hartbreekroep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van ‘n </w:t>
      </w:r>
      <w:proofErr w:type="spellStart"/>
      <w:r w:rsidRPr="00BF2DF3">
        <w:rPr>
          <w:rFonts w:ascii="Arial Narrow" w:hAnsi="Arial Narrow"/>
          <w:sz w:val="22"/>
          <w:szCs w:val="22"/>
        </w:rPr>
        <w:t>inkblou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voël</w:t>
      </w:r>
      <w:proofErr w:type="spellEnd"/>
      <w:r w:rsidRPr="00BF2DF3">
        <w:rPr>
          <w:rFonts w:ascii="Arial Narrow" w:hAnsi="Arial Narrow"/>
          <w:sz w:val="22"/>
          <w:szCs w:val="22"/>
        </w:rPr>
        <w:t>”?</w:t>
      </w:r>
    </w:p>
    <w:p w:rsidR="00BF2DF3" w:rsidRPr="00BF2DF3" w:rsidRDefault="00BF2DF3" w:rsidP="00BF2DF3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BF2DF3" w:rsidRPr="00BF2DF3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  <w:u w:val="single"/>
        </w:rPr>
      </w:pPr>
      <w:proofErr w:type="spellStart"/>
      <w:r w:rsidRPr="00BF2DF3">
        <w:rPr>
          <w:rFonts w:ascii="Arial Narrow" w:hAnsi="Arial Narrow"/>
          <w:sz w:val="22"/>
          <w:szCs w:val="22"/>
        </w:rPr>
        <w:t>Wat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noem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ons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BF2DF3">
        <w:rPr>
          <w:rFonts w:ascii="Arial Narrow" w:hAnsi="Arial Narrow"/>
          <w:sz w:val="22"/>
          <w:szCs w:val="22"/>
        </w:rPr>
        <w:t>stylfiguur?</w:t>
      </w:r>
      <w:proofErr w:type="spellEnd"/>
    </w:p>
    <w:p w:rsidR="00BF2DF3" w:rsidRPr="00BF2DF3" w:rsidRDefault="00BF2DF3" w:rsidP="00BF2DF3">
      <w:pPr>
        <w:pStyle w:val="ListParagraph"/>
        <w:rPr>
          <w:rFonts w:ascii="Arial Narrow" w:hAnsi="Arial Narrow"/>
          <w:sz w:val="22"/>
          <w:szCs w:val="22"/>
        </w:rPr>
      </w:pPr>
    </w:p>
    <w:p w:rsidR="00BF2DF3" w:rsidRPr="00BF2DF3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  <w:u w:val="single"/>
        </w:rPr>
      </w:pPr>
      <w:proofErr w:type="spellStart"/>
      <w:r w:rsidRPr="00BF2DF3">
        <w:rPr>
          <w:rFonts w:ascii="Arial Narrow" w:hAnsi="Arial Narrow"/>
          <w:sz w:val="22"/>
          <w:szCs w:val="22"/>
        </w:rPr>
        <w:t>Kies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BF2DF3">
        <w:rPr>
          <w:rFonts w:ascii="Arial Narrow" w:hAnsi="Arial Narrow"/>
          <w:sz w:val="22"/>
          <w:szCs w:val="22"/>
          <w:u w:val="single"/>
        </w:rPr>
        <w:t>regte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antwoord</w:t>
      </w:r>
      <w:proofErr w:type="spellEnd"/>
      <w:r w:rsidRPr="00BF2DF3">
        <w:rPr>
          <w:rFonts w:ascii="Arial Narrow" w:hAnsi="Arial Narrow"/>
          <w:sz w:val="22"/>
          <w:szCs w:val="22"/>
        </w:rPr>
        <w:t>: “</w:t>
      </w:r>
      <w:proofErr w:type="spellStart"/>
      <w:r w:rsidRPr="00BF2DF3">
        <w:rPr>
          <w:rFonts w:ascii="Arial Narrow" w:hAnsi="Arial Narrow"/>
          <w:sz w:val="22"/>
          <w:szCs w:val="22"/>
        </w:rPr>
        <w:t>knersend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kalm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” is ‘n </w:t>
      </w:r>
      <w:proofErr w:type="spellStart"/>
      <w:r w:rsidRPr="00BF2DF3">
        <w:rPr>
          <w:rFonts w:ascii="Arial Narrow" w:hAnsi="Arial Narrow"/>
          <w:sz w:val="22"/>
          <w:szCs w:val="22"/>
        </w:rPr>
        <w:t>voorbeeld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van ’n . . . . . </w:t>
      </w:r>
    </w:p>
    <w:p w:rsidR="00BF2DF3" w:rsidRPr="00BF2DF3" w:rsidRDefault="00BF2DF3" w:rsidP="00BF2DF3">
      <w:pPr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BF2DF3">
        <w:rPr>
          <w:rFonts w:ascii="Arial Narrow" w:hAnsi="Arial Narrow"/>
          <w:sz w:val="22"/>
          <w:szCs w:val="22"/>
        </w:rPr>
        <w:t>vergelyking</w:t>
      </w:r>
      <w:proofErr w:type="spellEnd"/>
      <w:proofErr w:type="gramEnd"/>
      <w:r w:rsidRPr="00BF2DF3">
        <w:rPr>
          <w:rFonts w:ascii="Arial Narrow" w:hAnsi="Arial Narrow"/>
          <w:sz w:val="22"/>
          <w:szCs w:val="22"/>
        </w:rPr>
        <w:t>.</w:t>
      </w:r>
    </w:p>
    <w:p w:rsidR="00BF2DF3" w:rsidRPr="00BF2DF3" w:rsidRDefault="00BF2DF3" w:rsidP="00BF2DF3">
      <w:pPr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BF2DF3">
        <w:rPr>
          <w:rFonts w:ascii="Arial Narrow" w:hAnsi="Arial Narrow"/>
          <w:sz w:val="22"/>
          <w:szCs w:val="22"/>
        </w:rPr>
        <w:t>teenstelling</w:t>
      </w:r>
      <w:proofErr w:type="spellEnd"/>
      <w:proofErr w:type="gramEnd"/>
      <w:r w:rsidRPr="00BF2DF3">
        <w:rPr>
          <w:rFonts w:ascii="Arial Narrow" w:hAnsi="Arial Narrow"/>
          <w:sz w:val="22"/>
          <w:szCs w:val="22"/>
        </w:rPr>
        <w:t>.</w:t>
      </w:r>
    </w:p>
    <w:p w:rsidR="00BF2DF3" w:rsidRPr="00BF2DF3" w:rsidRDefault="00BF2DF3" w:rsidP="00BF2DF3">
      <w:pPr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BF2DF3">
        <w:rPr>
          <w:rFonts w:ascii="Arial Narrow" w:hAnsi="Arial Narrow"/>
          <w:sz w:val="22"/>
          <w:szCs w:val="22"/>
        </w:rPr>
        <w:t>metafoor</w:t>
      </w:r>
      <w:proofErr w:type="spellEnd"/>
      <w:proofErr w:type="gramEnd"/>
      <w:r w:rsidRPr="00BF2DF3">
        <w:rPr>
          <w:rFonts w:ascii="Arial Narrow" w:hAnsi="Arial Narrow"/>
          <w:sz w:val="22"/>
          <w:szCs w:val="22"/>
        </w:rPr>
        <w:t>.</w:t>
      </w:r>
    </w:p>
    <w:p w:rsidR="00BF2DF3" w:rsidRDefault="00BF2DF3" w:rsidP="00BF2DF3">
      <w:pPr>
        <w:numPr>
          <w:ilvl w:val="1"/>
          <w:numId w:val="3"/>
        </w:numPr>
        <w:rPr>
          <w:rFonts w:ascii="Arial Narrow" w:hAnsi="Arial Narrow"/>
          <w:sz w:val="22"/>
          <w:szCs w:val="22"/>
        </w:rPr>
      </w:pPr>
      <w:proofErr w:type="spellStart"/>
      <w:r w:rsidRPr="00BF2DF3">
        <w:rPr>
          <w:rFonts w:ascii="Arial Narrow" w:hAnsi="Arial Narrow"/>
          <w:sz w:val="22"/>
          <w:szCs w:val="22"/>
        </w:rPr>
        <w:t>Oksimoron.</w:t>
      </w:r>
      <w:proofErr w:type="spellEnd"/>
    </w:p>
    <w:p w:rsidR="00BF2DF3" w:rsidRDefault="00BF2DF3" w:rsidP="00BF2DF3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BF2DF3" w:rsidRPr="00BF2DF3" w:rsidRDefault="00BF2DF3" w:rsidP="00BF2DF3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BF2DF3">
        <w:rPr>
          <w:rFonts w:ascii="Arial Narrow" w:hAnsi="Arial Narrow"/>
          <w:sz w:val="22"/>
          <w:szCs w:val="22"/>
        </w:rPr>
        <w:t>Watter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EEN WOORD in die </w:t>
      </w:r>
      <w:proofErr w:type="spellStart"/>
      <w:r w:rsidRPr="00BF2DF3">
        <w:rPr>
          <w:rFonts w:ascii="Arial Narrow" w:hAnsi="Arial Narrow"/>
          <w:sz w:val="22"/>
          <w:szCs w:val="22"/>
        </w:rPr>
        <w:t>gedig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word </w:t>
      </w:r>
      <w:proofErr w:type="spellStart"/>
      <w:r w:rsidRPr="00BF2DF3">
        <w:rPr>
          <w:rFonts w:ascii="Arial Narrow" w:hAnsi="Arial Narrow"/>
          <w:sz w:val="22"/>
          <w:szCs w:val="22"/>
          <w:u w:val="single"/>
        </w:rPr>
        <w:t>elke</w:t>
      </w:r>
      <w:proofErr w:type="spellEnd"/>
      <w:r w:rsidRPr="00BF2DF3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  <w:u w:val="single"/>
        </w:rPr>
        <w:t>keer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gebruik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om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BF2DF3">
        <w:rPr>
          <w:rFonts w:ascii="Arial Narrow" w:hAnsi="Arial Narrow"/>
          <w:sz w:val="22"/>
          <w:szCs w:val="22"/>
        </w:rPr>
        <w:t>geluide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van die volgende </w:t>
      </w:r>
      <w:proofErr w:type="spellStart"/>
      <w:r w:rsidRPr="00BF2DF3">
        <w:rPr>
          <w:rFonts w:ascii="Arial Narrow" w:hAnsi="Arial Narrow"/>
          <w:sz w:val="22"/>
          <w:szCs w:val="22"/>
        </w:rPr>
        <w:t>na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te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boots (</w:t>
      </w:r>
      <w:proofErr w:type="spellStart"/>
      <w:r w:rsidRPr="00BF2DF3">
        <w:rPr>
          <w:rFonts w:ascii="Arial Narrow" w:hAnsi="Arial Narrow"/>
          <w:sz w:val="22"/>
          <w:szCs w:val="22"/>
        </w:rPr>
        <w:t>klanknabootsing</w:t>
      </w:r>
      <w:proofErr w:type="spellEnd"/>
      <w:r w:rsidRPr="00BF2DF3">
        <w:rPr>
          <w:rFonts w:ascii="Arial Narrow" w:hAnsi="Arial Narrow"/>
          <w:sz w:val="22"/>
          <w:szCs w:val="22"/>
        </w:rPr>
        <w:t>):</w:t>
      </w:r>
    </w:p>
    <w:p w:rsidR="00BF2DF3" w:rsidRPr="00BF2DF3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BF2DF3">
        <w:rPr>
          <w:rFonts w:ascii="Arial Narrow" w:hAnsi="Arial Narrow"/>
          <w:sz w:val="22"/>
          <w:szCs w:val="22"/>
        </w:rPr>
        <w:t xml:space="preserve">die motors op </w:t>
      </w:r>
      <w:proofErr w:type="spellStart"/>
      <w:r w:rsidRPr="00BF2DF3">
        <w:rPr>
          <w:rFonts w:ascii="Arial Narrow" w:hAnsi="Arial Narrow"/>
          <w:sz w:val="22"/>
          <w:szCs w:val="22"/>
        </w:rPr>
        <w:t>straat</w:t>
      </w:r>
      <w:proofErr w:type="spellEnd"/>
    </w:p>
    <w:p w:rsidR="00BF2DF3" w:rsidRPr="00BF2DF3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proofErr w:type="gramStart"/>
      <w:r w:rsidRPr="00BF2DF3">
        <w:rPr>
          <w:rFonts w:ascii="Arial Narrow" w:hAnsi="Arial Narrow"/>
          <w:sz w:val="22"/>
          <w:szCs w:val="22"/>
        </w:rPr>
        <w:t>die</w:t>
      </w:r>
      <w:proofErr w:type="gram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stoof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wat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aan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is.</w:t>
      </w:r>
    </w:p>
    <w:p w:rsidR="00BF2DF3" w:rsidRPr="00BF2DF3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BF2DF3">
        <w:rPr>
          <w:rFonts w:ascii="Arial Narrow" w:hAnsi="Arial Narrow"/>
          <w:sz w:val="22"/>
          <w:szCs w:val="22"/>
        </w:rPr>
        <w:t xml:space="preserve">die </w:t>
      </w:r>
      <w:proofErr w:type="spellStart"/>
      <w:r w:rsidRPr="00BF2DF3">
        <w:rPr>
          <w:rFonts w:ascii="Arial Narrow" w:hAnsi="Arial Narrow"/>
          <w:sz w:val="22"/>
          <w:szCs w:val="22"/>
        </w:rPr>
        <w:t>kos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wat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saggies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kook op die </w:t>
      </w:r>
      <w:proofErr w:type="spellStart"/>
      <w:r w:rsidRPr="00BF2DF3">
        <w:rPr>
          <w:rFonts w:ascii="Arial Narrow" w:hAnsi="Arial Narrow"/>
          <w:sz w:val="22"/>
          <w:szCs w:val="22"/>
        </w:rPr>
        <w:t>stoof</w:t>
      </w:r>
      <w:proofErr w:type="spellEnd"/>
    </w:p>
    <w:p w:rsidR="00BF2DF3" w:rsidRPr="00BF2DF3" w:rsidRDefault="00BF2DF3" w:rsidP="00BF2DF3">
      <w:pPr>
        <w:ind w:left="720"/>
        <w:rPr>
          <w:rFonts w:ascii="Arial Narrow" w:hAnsi="Arial Narrow"/>
          <w:sz w:val="22"/>
          <w:szCs w:val="22"/>
        </w:rPr>
      </w:pPr>
    </w:p>
    <w:p w:rsidR="00BF2DF3" w:rsidRPr="00BF2DF3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F2DF3">
        <w:rPr>
          <w:rFonts w:ascii="Arial Narrow" w:hAnsi="Arial Narrow"/>
          <w:sz w:val="22"/>
          <w:szCs w:val="22"/>
        </w:rPr>
        <w:t xml:space="preserve">Net EEN van die volgende </w:t>
      </w:r>
      <w:proofErr w:type="spellStart"/>
      <w:r w:rsidRPr="00BF2DF3">
        <w:rPr>
          <w:rFonts w:ascii="Arial Narrow" w:hAnsi="Arial Narrow"/>
          <w:sz w:val="22"/>
          <w:szCs w:val="22"/>
        </w:rPr>
        <w:t>antwoorde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is </w:t>
      </w:r>
      <w:proofErr w:type="spellStart"/>
      <w:r w:rsidRPr="00BF2DF3">
        <w:rPr>
          <w:rFonts w:ascii="Arial Narrow" w:hAnsi="Arial Narrow"/>
          <w:sz w:val="22"/>
          <w:szCs w:val="22"/>
        </w:rPr>
        <w:t>korrek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BF2DF3">
        <w:rPr>
          <w:rFonts w:ascii="Arial Narrow" w:hAnsi="Arial Narrow"/>
          <w:sz w:val="22"/>
          <w:szCs w:val="22"/>
        </w:rPr>
        <w:t>Kies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BF2DF3">
        <w:rPr>
          <w:rFonts w:ascii="Arial Narrow" w:hAnsi="Arial Narrow"/>
          <w:sz w:val="22"/>
          <w:szCs w:val="22"/>
        </w:rPr>
        <w:t>korrekte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antwoord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Pr="00BF2DF3">
        <w:rPr>
          <w:rFonts w:ascii="Arial Narrow" w:hAnsi="Arial Narrow"/>
          <w:sz w:val="22"/>
          <w:szCs w:val="22"/>
        </w:rPr>
        <w:t>skryf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dit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neer</w:t>
      </w:r>
      <w:proofErr w:type="spellEnd"/>
      <w:r w:rsidRPr="00BF2DF3">
        <w:rPr>
          <w:rFonts w:ascii="Arial Narrow" w:hAnsi="Arial Narrow"/>
          <w:sz w:val="22"/>
          <w:szCs w:val="22"/>
        </w:rPr>
        <w:t>.</w:t>
      </w:r>
    </w:p>
    <w:p w:rsidR="00BF2DF3" w:rsidRPr="00BF2DF3" w:rsidRDefault="00BF2DF3" w:rsidP="00BF2DF3">
      <w:pPr>
        <w:ind w:left="720"/>
        <w:rPr>
          <w:rFonts w:ascii="Arial Narrow" w:hAnsi="Arial Narrow"/>
          <w:sz w:val="22"/>
          <w:szCs w:val="22"/>
        </w:rPr>
      </w:pPr>
      <w:r w:rsidRPr="00BF2DF3">
        <w:rPr>
          <w:rFonts w:ascii="Arial Narrow" w:hAnsi="Arial Narrow"/>
          <w:sz w:val="22"/>
          <w:szCs w:val="22"/>
        </w:rPr>
        <w:t>“</w:t>
      </w:r>
      <w:proofErr w:type="spellStart"/>
      <w:proofErr w:type="gramStart"/>
      <w:r w:rsidRPr="00BF2DF3">
        <w:rPr>
          <w:rFonts w:ascii="Arial Narrow" w:hAnsi="Arial Narrow"/>
          <w:sz w:val="22"/>
          <w:szCs w:val="22"/>
        </w:rPr>
        <w:t>hartbreekroep</w:t>
      </w:r>
      <w:proofErr w:type="spellEnd"/>
      <w:proofErr w:type="gramEnd"/>
      <w:r w:rsidRPr="00BF2DF3">
        <w:rPr>
          <w:rFonts w:ascii="Arial Narrow" w:hAnsi="Arial Narrow"/>
          <w:sz w:val="22"/>
          <w:szCs w:val="22"/>
        </w:rPr>
        <w:t xml:space="preserve"> van ‘n </w:t>
      </w:r>
      <w:proofErr w:type="spellStart"/>
      <w:r w:rsidRPr="00BF2DF3">
        <w:rPr>
          <w:rFonts w:ascii="Arial Narrow" w:hAnsi="Arial Narrow"/>
          <w:sz w:val="22"/>
          <w:szCs w:val="22"/>
        </w:rPr>
        <w:t>inkblou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2DF3">
        <w:rPr>
          <w:rFonts w:ascii="Arial Narrow" w:hAnsi="Arial Narrow"/>
          <w:sz w:val="22"/>
          <w:szCs w:val="22"/>
        </w:rPr>
        <w:t>voël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” is ‘n </w:t>
      </w:r>
      <w:proofErr w:type="spellStart"/>
      <w:r w:rsidRPr="00BF2DF3">
        <w:rPr>
          <w:rFonts w:ascii="Arial Narrow" w:hAnsi="Arial Narrow"/>
          <w:sz w:val="22"/>
          <w:szCs w:val="22"/>
        </w:rPr>
        <w:t>voorbeeld</w:t>
      </w:r>
      <w:proofErr w:type="spellEnd"/>
      <w:r w:rsidRPr="00BF2DF3">
        <w:rPr>
          <w:rFonts w:ascii="Arial Narrow" w:hAnsi="Arial Narrow"/>
          <w:sz w:val="22"/>
          <w:szCs w:val="22"/>
        </w:rPr>
        <w:t xml:space="preserve"> van ‘n…</w:t>
      </w:r>
    </w:p>
    <w:p w:rsidR="00BF2DF3" w:rsidRPr="00F1398F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Vergelyking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Teenstelling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metafoor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ind w:left="72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Deur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  <w:u w:val="single"/>
        </w:rPr>
        <w:t>enjambement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word die </w:t>
      </w:r>
      <w:proofErr w:type="spellStart"/>
      <w:r w:rsidRPr="00F1398F">
        <w:rPr>
          <w:rFonts w:ascii="Arial Narrow" w:hAnsi="Arial Narrow"/>
          <w:sz w:val="22"/>
          <w:szCs w:val="22"/>
        </w:rPr>
        <w:t>feite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van die </w:t>
      </w:r>
      <w:proofErr w:type="spellStart"/>
      <w:r w:rsidRPr="00F1398F">
        <w:rPr>
          <w:rFonts w:ascii="Arial Narrow" w:hAnsi="Arial Narrow"/>
          <w:sz w:val="22"/>
          <w:szCs w:val="22"/>
        </w:rPr>
        <w:t>stoof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reëls 7</w:t>
      </w:r>
      <w:proofErr w:type="gramStart"/>
      <w:r w:rsidRPr="00F1398F">
        <w:rPr>
          <w:rFonts w:ascii="Arial Narrow" w:hAnsi="Arial Narrow"/>
          <w:sz w:val="22"/>
          <w:szCs w:val="22"/>
        </w:rPr>
        <w:t>,8</w:t>
      </w:r>
      <w:proofErr w:type="gramEnd"/>
      <w:r w:rsidRPr="00F1398F">
        <w:rPr>
          <w:rFonts w:ascii="Arial Narrow" w:hAnsi="Arial Narrow"/>
          <w:sz w:val="22"/>
          <w:szCs w:val="22"/>
        </w:rPr>
        <w:t xml:space="preserve"> en 9 tot een </w:t>
      </w:r>
      <w:proofErr w:type="spellStart"/>
      <w:r w:rsidRPr="00F1398F">
        <w:rPr>
          <w:rFonts w:ascii="Arial Narrow" w:hAnsi="Arial Narrow"/>
          <w:sz w:val="22"/>
          <w:szCs w:val="22"/>
        </w:rPr>
        <w:t>gedagte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verbind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F1398F">
        <w:rPr>
          <w:rFonts w:ascii="Arial Narrow" w:hAnsi="Arial Narrow"/>
          <w:sz w:val="22"/>
          <w:szCs w:val="22"/>
        </w:rPr>
        <w:t>Watter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effek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het </w:t>
      </w:r>
      <w:proofErr w:type="spellStart"/>
      <w:r w:rsidRPr="00F1398F">
        <w:rPr>
          <w:rFonts w:ascii="Arial Narrow" w:hAnsi="Arial Narrow"/>
          <w:sz w:val="22"/>
          <w:szCs w:val="22"/>
        </w:rPr>
        <w:t>dit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1398F">
        <w:rPr>
          <w:rFonts w:ascii="Arial Narrow" w:hAnsi="Arial Narrow"/>
          <w:sz w:val="22"/>
          <w:szCs w:val="22"/>
        </w:rPr>
        <w:t>op die</w:t>
      </w:r>
      <w:proofErr w:type="gram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Default="00BF2DF3" w:rsidP="00BF2DF3">
      <w:pPr>
        <w:ind w:left="36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Hoekom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die </w:t>
      </w:r>
      <w:proofErr w:type="spellStart"/>
      <w:r w:rsidRPr="00F1398F">
        <w:rPr>
          <w:rFonts w:ascii="Arial Narrow" w:hAnsi="Arial Narrow"/>
          <w:sz w:val="22"/>
          <w:szCs w:val="22"/>
        </w:rPr>
        <w:t>effek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belangrik</w:t>
      </w:r>
      <w:proofErr w:type="spellEnd"/>
      <w:r w:rsidRPr="00F1398F">
        <w:rPr>
          <w:rFonts w:ascii="Arial Narrow" w:hAnsi="Arial Narrow"/>
          <w:sz w:val="22"/>
          <w:szCs w:val="22"/>
        </w:rPr>
        <w:t>?</w:t>
      </w:r>
    </w:p>
    <w:p w:rsidR="00BF2DF3" w:rsidRPr="00F1398F" w:rsidRDefault="00BF2DF3" w:rsidP="00BF2DF3">
      <w:pPr>
        <w:ind w:left="72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  <w:u w:val="single"/>
        </w:rPr>
        <w:t>Assonansie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F1398F">
        <w:rPr>
          <w:rFonts w:ascii="Arial Narrow" w:hAnsi="Arial Narrow"/>
          <w:sz w:val="22"/>
          <w:szCs w:val="22"/>
        </w:rPr>
        <w:t>Veral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proofErr w:type="gramStart"/>
      <w:r w:rsidRPr="00F1398F">
        <w:rPr>
          <w:rFonts w:ascii="Arial Narrow" w:hAnsi="Arial Narrow"/>
          <w:sz w:val="22"/>
          <w:szCs w:val="22"/>
        </w:rPr>
        <w:t>lang</w:t>
      </w:r>
      <w:proofErr w:type="spellEnd"/>
      <w:proofErr w:type="gramEnd"/>
      <w:r w:rsidRPr="00F1398F">
        <w:rPr>
          <w:rFonts w:ascii="Arial Narrow" w:hAnsi="Arial Narrow"/>
          <w:sz w:val="22"/>
          <w:szCs w:val="22"/>
        </w:rPr>
        <w:t xml:space="preserve"> “</w:t>
      </w:r>
      <w:proofErr w:type="spellStart"/>
      <w:r w:rsidRPr="00F1398F">
        <w:rPr>
          <w:rFonts w:ascii="Arial Narrow" w:hAnsi="Arial Narrow"/>
          <w:sz w:val="22"/>
          <w:szCs w:val="22"/>
        </w:rPr>
        <w:t>oo</w:t>
      </w:r>
      <w:proofErr w:type="spellEnd"/>
      <w:r w:rsidRPr="00F1398F">
        <w:rPr>
          <w:rFonts w:ascii="Arial Narrow" w:hAnsi="Arial Narrow"/>
          <w:sz w:val="22"/>
          <w:szCs w:val="22"/>
        </w:rPr>
        <w:t>”-</w:t>
      </w:r>
      <w:proofErr w:type="spellStart"/>
      <w:r w:rsidRPr="00F1398F">
        <w:rPr>
          <w:rFonts w:ascii="Arial Narrow" w:hAnsi="Arial Narrow"/>
          <w:sz w:val="22"/>
          <w:szCs w:val="22"/>
        </w:rPr>
        <w:t>klank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word in die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gebruik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F1398F">
        <w:rPr>
          <w:rFonts w:ascii="Arial Narrow" w:hAnsi="Arial Narrow"/>
          <w:sz w:val="22"/>
          <w:szCs w:val="22"/>
        </w:rPr>
        <w:t>Haal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DRIE APARTE </w:t>
      </w:r>
      <w:proofErr w:type="spellStart"/>
      <w:r w:rsidRPr="00F1398F">
        <w:rPr>
          <w:rFonts w:ascii="Arial Narrow" w:hAnsi="Arial Narrow"/>
          <w:sz w:val="22"/>
          <w:szCs w:val="22"/>
        </w:rPr>
        <w:t>voorbeelde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hiervan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aan</w:t>
      </w:r>
      <w:proofErr w:type="spellEnd"/>
      <w:r w:rsidRPr="00F1398F">
        <w:rPr>
          <w:rFonts w:ascii="Arial Narrow" w:hAnsi="Arial Narrow"/>
          <w:sz w:val="22"/>
          <w:szCs w:val="22"/>
        </w:rPr>
        <w:t>.</w:t>
      </w:r>
    </w:p>
    <w:p w:rsidR="00BF2DF3" w:rsidRPr="00F1398F" w:rsidRDefault="00BF2DF3" w:rsidP="00BF2DF3">
      <w:pPr>
        <w:ind w:left="720"/>
        <w:rPr>
          <w:rFonts w:ascii="Arial Narrow" w:hAnsi="Arial Narrow"/>
          <w:sz w:val="22"/>
          <w:szCs w:val="22"/>
        </w:rPr>
      </w:pPr>
    </w:p>
    <w:p w:rsidR="00BF2DF3" w:rsidRPr="00F1398F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1398F">
        <w:rPr>
          <w:rFonts w:ascii="Arial Narrow" w:hAnsi="Arial Narrow"/>
          <w:sz w:val="22"/>
          <w:szCs w:val="22"/>
        </w:rPr>
        <w:t xml:space="preserve">Hoe word </w:t>
      </w:r>
      <w:proofErr w:type="spellStart"/>
      <w:r w:rsidRPr="00F1398F">
        <w:rPr>
          <w:rFonts w:ascii="Arial Narrow" w:hAnsi="Arial Narrow"/>
          <w:sz w:val="22"/>
          <w:szCs w:val="22"/>
        </w:rPr>
        <w:t>persoonlike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eienskappe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aan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die </w:t>
      </w:r>
      <w:proofErr w:type="spellStart"/>
      <w:r w:rsidRPr="00F1398F">
        <w:rPr>
          <w:rFonts w:ascii="Arial Narrow" w:hAnsi="Arial Narrow"/>
          <w:sz w:val="22"/>
          <w:szCs w:val="22"/>
        </w:rPr>
        <w:t>stoof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gegee</w:t>
      </w:r>
      <w:proofErr w:type="spellEnd"/>
      <w:r w:rsidRPr="00F1398F">
        <w:rPr>
          <w:rFonts w:ascii="Arial Narrow" w:hAnsi="Arial Narrow"/>
          <w:sz w:val="22"/>
          <w:szCs w:val="22"/>
        </w:rPr>
        <w:t>? (</w:t>
      </w:r>
      <w:proofErr w:type="spellStart"/>
      <w:r w:rsidRPr="00F1398F">
        <w:rPr>
          <w:rFonts w:ascii="Arial Narrow" w:hAnsi="Arial Narrow"/>
          <w:sz w:val="22"/>
          <w:szCs w:val="22"/>
        </w:rPr>
        <w:t>personifikasie</w:t>
      </w:r>
      <w:proofErr w:type="spellEnd"/>
      <w:r w:rsidRPr="00F1398F">
        <w:rPr>
          <w:rFonts w:ascii="Arial Narrow" w:hAnsi="Arial Narrow"/>
          <w:sz w:val="22"/>
          <w:szCs w:val="22"/>
        </w:rPr>
        <w:t>)</w:t>
      </w:r>
    </w:p>
    <w:p w:rsidR="00BF2DF3" w:rsidRPr="00F1398F" w:rsidRDefault="00BF2DF3" w:rsidP="00BF2DF3">
      <w:pPr>
        <w:ind w:left="720"/>
        <w:rPr>
          <w:rFonts w:ascii="Arial Narrow" w:hAnsi="Arial Narrow"/>
          <w:sz w:val="22"/>
          <w:szCs w:val="22"/>
        </w:rPr>
      </w:pPr>
    </w:p>
    <w:p w:rsidR="00BF2DF3" w:rsidRDefault="00BF2DF3" w:rsidP="00BF2DF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is die </w:t>
      </w:r>
      <w:proofErr w:type="spellStart"/>
      <w:r w:rsidRPr="00F1398F">
        <w:rPr>
          <w:rFonts w:ascii="Arial Narrow" w:hAnsi="Arial Narrow"/>
          <w:sz w:val="22"/>
          <w:szCs w:val="22"/>
        </w:rPr>
        <w:t>ironie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in die </w:t>
      </w:r>
      <w:proofErr w:type="spellStart"/>
      <w:r w:rsidRPr="00F1398F">
        <w:rPr>
          <w:rFonts w:ascii="Arial Narrow" w:hAnsi="Arial Narrow"/>
          <w:sz w:val="22"/>
          <w:szCs w:val="22"/>
        </w:rPr>
        <w:t>gedig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? </w:t>
      </w:r>
    </w:p>
    <w:p w:rsidR="00BF2DF3" w:rsidRDefault="00BF2DF3" w:rsidP="00BF2DF3">
      <w:pPr>
        <w:pStyle w:val="ListParagraph"/>
        <w:rPr>
          <w:rFonts w:ascii="Arial Narrow" w:hAnsi="Arial Narrow"/>
          <w:sz w:val="22"/>
          <w:szCs w:val="22"/>
        </w:rPr>
      </w:pPr>
    </w:p>
    <w:p w:rsidR="00BF2DF3" w:rsidRDefault="00BF2DF3" w:rsidP="00BF2DF3">
      <w:pPr>
        <w:rPr>
          <w:rFonts w:ascii="Arial Narrow" w:hAnsi="Arial Narrow"/>
          <w:sz w:val="22"/>
          <w:szCs w:val="22"/>
        </w:rPr>
      </w:pPr>
    </w:p>
    <w:p w:rsidR="00BF2DF3" w:rsidRDefault="00BF2DF3" w:rsidP="00BF2DF3">
      <w:pPr>
        <w:rPr>
          <w:rFonts w:ascii="Arial Narrow" w:hAnsi="Arial Narrow"/>
          <w:sz w:val="22"/>
          <w:szCs w:val="22"/>
        </w:rPr>
      </w:pPr>
    </w:p>
    <w:p w:rsidR="00BF2DF3" w:rsidRDefault="00BF2DF3" w:rsidP="00BF2DF3">
      <w:pPr>
        <w:rPr>
          <w:rFonts w:ascii="Arial Narrow" w:hAnsi="Arial Narrow"/>
          <w:sz w:val="22"/>
          <w:szCs w:val="22"/>
        </w:rPr>
      </w:pPr>
    </w:p>
    <w:p w:rsidR="00BF2DF3" w:rsidRPr="009D3B1D" w:rsidRDefault="00BF2DF3" w:rsidP="00BF2DF3">
      <w:pPr>
        <w:rPr>
          <w:rFonts w:ascii="Arial Narrow" w:hAnsi="Arial Narrow"/>
        </w:rPr>
      </w:pPr>
      <w:proofErr w:type="spellStart"/>
      <w:proofErr w:type="gramStart"/>
      <w:r w:rsidRPr="009D3B1D">
        <w:rPr>
          <w:rFonts w:ascii="Arial Narrow" w:hAnsi="Arial Narrow"/>
          <w:b/>
        </w:rPr>
        <w:lastRenderedPageBreak/>
        <w:t>Antwoorde</w:t>
      </w:r>
      <w:proofErr w:type="spellEnd"/>
      <w:r w:rsidRPr="009D3B1D">
        <w:rPr>
          <w:rFonts w:ascii="Arial Narrow" w:hAnsi="Arial Narrow"/>
          <w:b/>
        </w:rPr>
        <w:t xml:space="preserve"> :</w:t>
      </w:r>
      <w:proofErr w:type="gramEnd"/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Die </w:t>
      </w:r>
      <w:proofErr w:type="spellStart"/>
      <w:r w:rsidRPr="009D3B1D">
        <w:rPr>
          <w:rFonts w:ascii="Arial Narrow" w:hAnsi="Arial Narrow"/>
        </w:rPr>
        <w:t>woonstelbewoner</w:t>
      </w:r>
      <w:proofErr w:type="spellEnd"/>
      <w:r w:rsidRPr="009D3B1D">
        <w:rPr>
          <w:rFonts w:ascii="Arial Narrow" w:hAnsi="Arial Narrow"/>
        </w:rPr>
        <w:t>.</w:t>
      </w:r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In ‘n </w:t>
      </w:r>
      <w:proofErr w:type="spellStart"/>
      <w:r w:rsidRPr="009D3B1D">
        <w:rPr>
          <w:rFonts w:ascii="Arial Narrow" w:hAnsi="Arial Narrow"/>
        </w:rPr>
        <w:t>woonstel</w:t>
      </w:r>
      <w:proofErr w:type="spellEnd"/>
      <w:r w:rsidRPr="009D3B1D">
        <w:rPr>
          <w:rFonts w:ascii="Arial Narrow" w:hAnsi="Arial Narrow"/>
        </w:rPr>
        <w:t xml:space="preserve"> in die </w:t>
      </w:r>
      <w:proofErr w:type="spellStart"/>
      <w:r w:rsidRPr="009D3B1D">
        <w:rPr>
          <w:rFonts w:ascii="Arial Narrow" w:hAnsi="Arial Narrow"/>
        </w:rPr>
        <w:t>stad</w:t>
      </w:r>
      <w:proofErr w:type="spellEnd"/>
      <w:r w:rsidRPr="009D3B1D">
        <w:rPr>
          <w:rFonts w:ascii="Arial Narrow" w:hAnsi="Arial Narrow"/>
        </w:rPr>
        <w:t>.</w:t>
      </w:r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------</w:t>
      </w:r>
    </w:p>
    <w:p w:rsidR="00BF2DF3" w:rsidRPr="009D3B1D" w:rsidRDefault="00BF2DF3" w:rsidP="00BF2DF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Sy</w:t>
      </w:r>
      <w:proofErr w:type="spellEnd"/>
      <w:r w:rsidRPr="009D3B1D">
        <w:rPr>
          <w:rFonts w:ascii="Arial Narrow" w:hAnsi="Arial Narrow"/>
        </w:rPr>
        <w:t xml:space="preserve"> het </w:t>
      </w:r>
      <w:proofErr w:type="spellStart"/>
      <w:r w:rsidRPr="009D3B1D">
        <w:rPr>
          <w:rFonts w:ascii="Arial Narrow" w:hAnsi="Arial Narrow"/>
        </w:rPr>
        <w:t>baie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proofErr w:type="gramStart"/>
      <w:r w:rsidRPr="009D3B1D">
        <w:rPr>
          <w:rFonts w:ascii="Arial Narrow" w:hAnsi="Arial Narrow"/>
        </w:rPr>
        <w:t>om</w:t>
      </w:r>
      <w:proofErr w:type="spellEnd"/>
      <w:proofErr w:type="gram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voor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dankbaar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te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wees</w:t>
      </w:r>
      <w:proofErr w:type="spellEnd"/>
      <w:r w:rsidRPr="009D3B1D">
        <w:rPr>
          <w:rFonts w:ascii="Arial Narrow" w:hAnsi="Arial Narrow"/>
        </w:rPr>
        <w:t>.</w:t>
      </w:r>
    </w:p>
    <w:p w:rsidR="00BF2DF3" w:rsidRPr="009D3B1D" w:rsidRDefault="00BF2DF3" w:rsidP="00BF2DF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proofErr w:type="spellStart"/>
      <w:proofErr w:type="gramStart"/>
      <w:r w:rsidRPr="009D3B1D">
        <w:rPr>
          <w:rFonts w:ascii="Arial Narrow" w:hAnsi="Arial Narrow"/>
        </w:rPr>
        <w:t>tel</w:t>
      </w:r>
      <w:proofErr w:type="spellEnd"/>
      <w:r w:rsidRPr="009D3B1D">
        <w:rPr>
          <w:rFonts w:ascii="Arial Narrow" w:hAnsi="Arial Narrow"/>
        </w:rPr>
        <w:t xml:space="preserve"> ;</w:t>
      </w:r>
      <w:proofErr w:type="gram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seëninge</w:t>
      </w:r>
      <w:proofErr w:type="spellEnd"/>
      <w:r w:rsidRPr="009D3B1D">
        <w:rPr>
          <w:rFonts w:ascii="Arial Narrow" w:hAnsi="Arial Narrow"/>
        </w:rPr>
        <w:t>.</w:t>
      </w:r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>“</w:t>
      </w:r>
      <w:proofErr w:type="spellStart"/>
      <w:proofErr w:type="gramStart"/>
      <w:r w:rsidRPr="009D3B1D">
        <w:rPr>
          <w:rFonts w:ascii="Arial Narrow" w:hAnsi="Arial Narrow"/>
        </w:rPr>
        <w:t>trillende</w:t>
      </w:r>
      <w:proofErr w:type="spellEnd"/>
      <w:proofErr w:type="gram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aandag</w:t>
      </w:r>
      <w:proofErr w:type="spellEnd"/>
      <w:r w:rsidRPr="009D3B1D">
        <w:rPr>
          <w:rFonts w:ascii="Arial Narrow" w:hAnsi="Arial Narrow"/>
        </w:rPr>
        <w:t>”.</w:t>
      </w:r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proofErr w:type="gramStart"/>
      <w:r w:rsidRPr="009D3B1D">
        <w:rPr>
          <w:rFonts w:ascii="Arial Narrow" w:hAnsi="Arial Narrow"/>
        </w:rPr>
        <w:t>Saam</w:t>
      </w:r>
      <w:proofErr w:type="spellEnd"/>
      <w:r w:rsidRPr="009D3B1D">
        <w:rPr>
          <w:rFonts w:ascii="Arial Narrow" w:hAnsi="Arial Narrow"/>
        </w:rPr>
        <w:t xml:space="preserve"> ;</w:t>
      </w:r>
      <w:proofErr w:type="gram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welkom</w:t>
      </w:r>
      <w:proofErr w:type="spellEnd"/>
      <w:r w:rsidRPr="009D3B1D">
        <w:rPr>
          <w:rFonts w:ascii="Arial Narrow" w:hAnsi="Arial Narrow"/>
        </w:rPr>
        <w:t>.</w:t>
      </w:r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531DBC">
        <w:rPr>
          <w:rFonts w:ascii="Arial Narrow" w:hAnsi="Arial Narrow"/>
        </w:rPr>
        <w:t>Skoon</w:t>
      </w:r>
      <w:proofErr w:type="spellEnd"/>
    </w:p>
    <w:p w:rsidR="00BF2DF3" w:rsidRPr="00851C65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531DBC">
        <w:rPr>
          <w:rFonts w:ascii="Arial Narrow" w:hAnsi="Arial Narrow"/>
        </w:rPr>
        <w:t>Hartbreekroep</w:t>
      </w:r>
      <w:proofErr w:type="spellEnd"/>
    </w:p>
    <w:p w:rsidR="00BF2DF3" w:rsidRPr="00851C65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851C65">
        <w:rPr>
          <w:rFonts w:ascii="Arial Narrow" w:hAnsi="Arial Narrow"/>
        </w:rPr>
        <w:t>Hy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hoort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nie</w:t>
      </w:r>
      <w:proofErr w:type="spellEnd"/>
      <w:r w:rsidRPr="00851C65">
        <w:rPr>
          <w:rFonts w:ascii="Arial Narrow" w:hAnsi="Arial Narrow"/>
        </w:rPr>
        <w:t xml:space="preserve"> in die </w:t>
      </w:r>
      <w:proofErr w:type="spellStart"/>
      <w:r w:rsidRPr="00851C65">
        <w:rPr>
          <w:rFonts w:ascii="Arial Narrow" w:hAnsi="Arial Narrow"/>
        </w:rPr>
        <w:t>stad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nie</w:t>
      </w:r>
      <w:proofErr w:type="spellEnd"/>
      <w:r w:rsidRPr="00851C65">
        <w:rPr>
          <w:rFonts w:ascii="Arial Narrow" w:hAnsi="Arial Narrow"/>
        </w:rPr>
        <w:t xml:space="preserve"> / </w:t>
      </w:r>
      <w:proofErr w:type="spellStart"/>
      <w:r w:rsidRPr="00851C65">
        <w:rPr>
          <w:rFonts w:ascii="Arial Narrow" w:hAnsi="Arial Narrow"/>
        </w:rPr>
        <w:t>wil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nie</w:t>
      </w:r>
      <w:proofErr w:type="spellEnd"/>
      <w:r w:rsidRPr="00851C65">
        <w:rPr>
          <w:rFonts w:ascii="Arial Narrow" w:hAnsi="Arial Narrow"/>
        </w:rPr>
        <w:t xml:space="preserve"> in die </w:t>
      </w:r>
      <w:proofErr w:type="spellStart"/>
      <w:r w:rsidRPr="00851C65">
        <w:rPr>
          <w:rFonts w:ascii="Arial Narrow" w:hAnsi="Arial Narrow"/>
        </w:rPr>
        <w:t>stad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proofErr w:type="gramStart"/>
      <w:r w:rsidRPr="00851C65">
        <w:rPr>
          <w:rFonts w:ascii="Arial Narrow" w:hAnsi="Arial Narrow"/>
        </w:rPr>
        <w:t>wees</w:t>
      </w:r>
      <w:proofErr w:type="spellEnd"/>
      <w:proofErr w:type="gram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nie</w:t>
      </w:r>
      <w:proofErr w:type="spellEnd"/>
      <w:r w:rsidRPr="00851C65">
        <w:rPr>
          <w:rFonts w:ascii="Arial Narrow" w:hAnsi="Arial Narrow"/>
        </w:rPr>
        <w:t>.</w:t>
      </w:r>
    </w:p>
    <w:p w:rsidR="00BF2DF3" w:rsidRPr="00851C65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851C65">
        <w:rPr>
          <w:rFonts w:ascii="Arial Narrow" w:hAnsi="Arial Narrow"/>
        </w:rPr>
        <w:t>Sy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wil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ook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nie</w:t>
      </w:r>
      <w:proofErr w:type="spellEnd"/>
      <w:r w:rsidRPr="00851C65">
        <w:rPr>
          <w:rFonts w:ascii="Arial Narrow" w:hAnsi="Arial Narrow"/>
        </w:rPr>
        <w:t xml:space="preserve"> in die </w:t>
      </w:r>
      <w:proofErr w:type="spellStart"/>
      <w:r w:rsidRPr="00851C65">
        <w:rPr>
          <w:rFonts w:ascii="Arial Narrow" w:hAnsi="Arial Narrow"/>
        </w:rPr>
        <w:t>stad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proofErr w:type="gramStart"/>
      <w:r w:rsidRPr="00851C65">
        <w:rPr>
          <w:rFonts w:ascii="Arial Narrow" w:hAnsi="Arial Narrow"/>
        </w:rPr>
        <w:t>wees</w:t>
      </w:r>
      <w:proofErr w:type="spellEnd"/>
      <w:proofErr w:type="gram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nie</w:t>
      </w:r>
      <w:proofErr w:type="spellEnd"/>
      <w:r w:rsidRPr="00851C65">
        <w:rPr>
          <w:rFonts w:ascii="Arial Narrow" w:hAnsi="Arial Narrow"/>
        </w:rPr>
        <w:t>.</w:t>
      </w:r>
    </w:p>
    <w:p w:rsidR="00BF2DF3" w:rsidRPr="00851C65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gramStart"/>
      <w:r w:rsidRPr="00851C65">
        <w:rPr>
          <w:rFonts w:ascii="Arial Narrow" w:hAnsi="Arial Narrow"/>
        </w:rPr>
        <w:t>die</w:t>
      </w:r>
      <w:proofErr w:type="gram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klikgeluidjie</w:t>
      </w:r>
      <w:proofErr w:type="spellEnd"/>
      <w:r w:rsidRPr="00851C65">
        <w:rPr>
          <w:rFonts w:ascii="Arial Narrow" w:hAnsi="Arial Narrow"/>
        </w:rPr>
        <w:t xml:space="preserve"> van die </w:t>
      </w:r>
      <w:proofErr w:type="spellStart"/>
      <w:r w:rsidRPr="00851C65">
        <w:rPr>
          <w:rFonts w:ascii="Arial Narrow" w:hAnsi="Arial Narrow"/>
        </w:rPr>
        <w:t>stoof</w:t>
      </w:r>
      <w:proofErr w:type="spellEnd"/>
      <w:r w:rsidRPr="00851C65">
        <w:rPr>
          <w:rFonts w:ascii="Arial Narrow" w:hAnsi="Arial Narrow"/>
        </w:rPr>
        <w:t xml:space="preserve"> en </w:t>
      </w:r>
      <w:proofErr w:type="spellStart"/>
      <w:r w:rsidRPr="00851C65">
        <w:rPr>
          <w:rFonts w:ascii="Arial Narrow" w:hAnsi="Arial Narrow"/>
        </w:rPr>
        <w:t>iets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wat</w:t>
      </w:r>
      <w:proofErr w:type="spellEnd"/>
      <w:r w:rsidRPr="00851C65">
        <w:rPr>
          <w:rFonts w:ascii="Arial Narrow" w:hAnsi="Arial Narrow"/>
        </w:rPr>
        <w:t xml:space="preserve"> </w:t>
      </w:r>
      <w:proofErr w:type="spellStart"/>
      <w:r w:rsidRPr="00851C65">
        <w:rPr>
          <w:rFonts w:ascii="Arial Narrow" w:hAnsi="Arial Narrow"/>
        </w:rPr>
        <w:t>prut</w:t>
      </w:r>
      <w:proofErr w:type="spellEnd"/>
      <w:r w:rsidRPr="00851C65">
        <w:rPr>
          <w:rFonts w:ascii="Arial Narrow" w:hAnsi="Arial Narrow"/>
        </w:rPr>
        <w:t>.</w:t>
      </w:r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Tussenpose</w:t>
      </w:r>
      <w:proofErr w:type="spellEnd"/>
      <w:r>
        <w:rPr>
          <w:rFonts w:ascii="Arial Narrow" w:hAnsi="Arial Narrow"/>
        </w:rPr>
        <w:t>”</w:t>
      </w:r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-----</w:t>
      </w:r>
    </w:p>
    <w:p w:rsidR="00BF2DF3" w:rsidRDefault="00BF2DF3" w:rsidP="00BF2DF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851C65">
        <w:rPr>
          <w:rFonts w:ascii="Arial Narrow" w:hAnsi="Arial Narrow"/>
        </w:rPr>
        <w:t>Aandete</w:t>
      </w:r>
      <w:proofErr w:type="spellEnd"/>
    </w:p>
    <w:p w:rsidR="00BF2DF3" w:rsidRPr="00851C65" w:rsidRDefault="00BF2DF3" w:rsidP="00BF2DF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851C65">
        <w:rPr>
          <w:rFonts w:ascii="Arial Narrow" w:hAnsi="Arial Narrow"/>
        </w:rPr>
        <w:t>aand</w:t>
      </w:r>
      <w:proofErr w:type="spellEnd"/>
      <w:r w:rsidRPr="00851C65">
        <w:rPr>
          <w:rFonts w:ascii="Arial Narrow" w:hAnsi="Arial Narrow"/>
        </w:rPr>
        <w:t xml:space="preserve"> / nag</w:t>
      </w:r>
    </w:p>
    <w:p w:rsidR="00BF2DF3" w:rsidRPr="009D3B1D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>“</w:t>
      </w:r>
      <w:proofErr w:type="spellStart"/>
      <w:r w:rsidRPr="009D3B1D">
        <w:rPr>
          <w:rFonts w:ascii="Arial Narrow" w:hAnsi="Arial Narrow"/>
        </w:rPr>
        <w:t>beleg</w:t>
      </w:r>
      <w:proofErr w:type="spellEnd"/>
      <w:r w:rsidRPr="009D3B1D">
        <w:rPr>
          <w:rFonts w:ascii="Arial Narrow" w:hAnsi="Arial Narrow"/>
        </w:rPr>
        <w:t xml:space="preserve"> van my </w:t>
      </w:r>
      <w:proofErr w:type="spellStart"/>
      <w:r w:rsidRPr="009D3B1D">
        <w:rPr>
          <w:rFonts w:ascii="Arial Narrow" w:hAnsi="Arial Narrow"/>
        </w:rPr>
        <w:t>sinne</w:t>
      </w:r>
      <w:proofErr w:type="spellEnd"/>
      <w:r w:rsidRPr="009D3B1D">
        <w:rPr>
          <w:rFonts w:ascii="Arial Narrow" w:hAnsi="Arial Narrow"/>
        </w:rPr>
        <w:t>”</w:t>
      </w:r>
    </w:p>
    <w:p w:rsidR="00BF2DF3" w:rsidRPr="00A05272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A05272">
        <w:rPr>
          <w:rFonts w:ascii="Arial Narrow" w:hAnsi="Arial Narrow"/>
        </w:rPr>
        <w:t>Waar</w:t>
      </w:r>
      <w:proofErr w:type="spellEnd"/>
      <w:r w:rsidRPr="00A05272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</w:t>
      </w:r>
      <w:r w:rsidRPr="00A05272">
        <w:rPr>
          <w:rFonts w:ascii="Arial Narrow" w:hAnsi="Arial Narrow"/>
        </w:rPr>
        <w:t>“TV-ding”</w:t>
      </w:r>
    </w:p>
    <w:p w:rsidR="00BF2DF3" w:rsidRPr="009D3B1D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“tot in my </w:t>
      </w:r>
      <w:proofErr w:type="spellStart"/>
      <w:r w:rsidRPr="009D3B1D">
        <w:rPr>
          <w:rFonts w:ascii="Arial Narrow" w:hAnsi="Arial Narrow"/>
        </w:rPr>
        <w:t>skedel</w:t>
      </w:r>
      <w:proofErr w:type="spellEnd"/>
      <w:r w:rsidRPr="009D3B1D">
        <w:rPr>
          <w:rFonts w:ascii="Arial Narrow" w:hAnsi="Arial Narrow"/>
        </w:rPr>
        <w:t>”</w:t>
      </w:r>
    </w:p>
    <w:p w:rsidR="00BF2DF3" w:rsidRPr="009D3B1D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Die </w:t>
      </w:r>
      <w:proofErr w:type="spellStart"/>
      <w:r w:rsidRPr="009D3B1D">
        <w:rPr>
          <w:rFonts w:ascii="Arial Narrow" w:hAnsi="Arial Narrow"/>
        </w:rPr>
        <w:t>gesuis</w:t>
      </w:r>
      <w:proofErr w:type="spellEnd"/>
      <w:r w:rsidRPr="009D3B1D">
        <w:rPr>
          <w:rFonts w:ascii="Arial Narrow" w:hAnsi="Arial Narrow"/>
        </w:rPr>
        <w:t xml:space="preserve"> van </w:t>
      </w:r>
      <w:proofErr w:type="spellStart"/>
      <w:r w:rsidRPr="009D3B1D">
        <w:rPr>
          <w:rFonts w:ascii="Arial Narrow" w:hAnsi="Arial Narrow"/>
        </w:rPr>
        <w:t>verkeer</w:t>
      </w:r>
      <w:proofErr w:type="spellEnd"/>
      <w:r w:rsidRPr="009D3B1D">
        <w:rPr>
          <w:rFonts w:ascii="Arial Narrow" w:hAnsi="Arial Narrow"/>
        </w:rPr>
        <w:t xml:space="preserve">, die </w:t>
      </w:r>
      <w:proofErr w:type="spellStart"/>
      <w:r w:rsidRPr="009D3B1D">
        <w:rPr>
          <w:rFonts w:ascii="Arial Narrow" w:hAnsi="Arial Narrow"/>
        </w:rPr>
        <w:t>hartbreekroep</w:t>
      </w:r>
      <w:proofErr w:type="spellEnd"/>
      <w:r>
        <w:rPr>
          <w:rFonts w:ascii="Arial Narrow" w:hAnsi="Arial Narrow"/>
        </w:rPr>
        <w:t xml:space="preserve"> van die </w:t>
      </w:r>
      <w:proofErr w:type="spellStart"/>
      <w:r>
        <w:rPr>
          <w:rFonts w:ascii="Arial Narrow" w:hAnsi="Arial Narrow"/>
        </w:rPr>
        <w:t>voël</w:t>
      </w:r>
      <w:proofErr w:type="spellEnd"/>
      <w:r w:rsidRPr="009D3B1D">
        <w:rPr>
          <w:rFonts w:ascii="Arial Narrow" w:hAnsi="Arial Narrow"/>
        </w:rPr>
        <w:t xml:space="preserve">, die </w:t>
      </w:r>
      <w:proofErr w:type="spellStart"/>
      <w:r w:rsidRPr="009D3B1D">
        <w:rPr>
          <w:rFonts w:ascii="Arial Narrow" w:hAnsi="Arial Narrow"/>
        </w:rPr>
        <w:t>klikgeluid</w:t>
      </w:r>
      <w:proofErr w:type="spellEnd"/>
      <w:r w:rsidRPr="009D3B1D">
        <w:rPr>
          <w:rFonts w:ascii="Arial Narrow" w:hAnsi="Arial Narrow"/>
        </w:rPr>
        <w:t xml:space="preserve"> van die </w:t>
      </w:r>
      <w:proofErr w:type="spellStart"/>
      <w:r w:rsidRPr="009D3B1D">
        <w:rPr>
          <w:rFonts w:ascii="Arial Narrow" w:hAnsi="Arial Narrow"/>
        </w:rPr>
        <w:t>stoof</w:t>
      </w:r>
      <w:proofErr w:type="spellEnd"/>
      <w:r w:rsidRPr="009D3B1D">
        <w:rPr>
          <w:rFonts w:ascii="Arial Narrow" w:hAnsi="Arial Narrow"/>
        </w:rPr>
        <w:t>.</w:t>
      </w:r>
    </w:p>
    <w:p w:rsidR="00BF2DF3" w:rsidRPr="009D3B1D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Gehoor</w:t>
      </w:r>
      <w:proofErr w:type="spellEnd"/>
      <w:r>
        <w:rPr>
          <w:rFonts w:ascii="Arial Narrow" w:hAnsi="Arial Narrow"/>
        </w:rPr>
        <w:t xml:space="preserve"> </w:t>
      </w:r>
      <w:r w:rsidRPr="009D3B1D">
        <w:rPr>
          <w:rFonts w:ascii="Arial Narrow" w:hAnsi="Arial Narrow"/>
        </w:rPr>
        <w:t>en sig.</w:t>
      </w:r>
    </w:p>
    <w:p w:rsidR="00BF2DF3" w:rsidRPr="009D3B1D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Gehoorsintuig</w:t>
      </w:r>
      <w:proofErr w:type="spellEnd"/>
      <w:r w:rsidRPr="009D3B1D">
        <w:rPr>
          <w:rFonts w:ascii="Arial Narrow" w:hAnsi="Arial Narrow"/>
        </w:rPr>
        <w:t>.</w:t>
      </w:r>
    </w:p>
    <w:p w:rsidR="00BF2DF3" w:rsidRPr="00A05272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A05272">
        <w:rPr>
          <w:rFonts w:ascii="Arial Narrow" w:hAnsi="Arial Narrow"/>
        </w:rPr>
        <w:t>“</w:t>
      </w:r>
      <w:proofErr w:type="spellStart"/>
      <w:r w:rsidRPr="00A05272">
        <w:rPr>
          <w:rFonts w:ascii="Arial Narrow" w:hAnsi="Arial Narrow"/>
        </w:rPr>
        <w:t>Verkeer</w:t>
      </w:r>
      <w:proofErr w:type="spellEnd"/>
      <w:r w:rsidRPr="00A05272">
        <w:rPr>
          <w:rFonts w:ascii="Arial Narrow" w:hAnsi="Arial Narrow"/>
        </w:rPr>
        <w:t>”, “</w:t>
      </w:r>
      <w:proofErr w:type="spellStart"/>
      <w:r w:rsidRPr="00A05272">
        <w:rPr>
          <w:rFonts w:ascii="Arial Narrow" w:hAnsi="Arial Narrow"/>
        </w:rPr>
        <w:t>hartbreekroep</w:t>
      </w:r>
      <w:proofErr w:type="spellEnd"/>
      <w:r w:rsidRPr="00A05272">
        <w:rPr>
          <w:rFonts w:ascii="Arial Narrow" w:hAnsi="Arial Narrow"/>
        </w:rPr>
        <w:t>”,</w:t>
      </w:r>
      <w:r>
        <w:rPr>
          <w:rFonts w:ascii="Arial Narrow" w:hAnsi="Arial Narrow"/>
        </w:rPr>
        <w:t xml:space="preserve"> “</w:t>
      </w:r>
      <w:proofErr w:type="spellStart"/>
      <w:r w:rsidRPr="00A05272">
        <w:rPr>
          <w:rFonts w:ascii="Arial Narrow" w:hAnsi="Arial Narrow"/>
        </w:rPr>
        <w:t>klikgeluid</w:t>
      </w:r>
      <w:proofErr w:type="spellEnd"/>
      <w:r>
        <w:rPr>
          <w:rFonts w:ascii="Arial Narrow" w:hAnsi="Arial Narrow"/>
        </w:rPr>
        <w:t>”, “</w:t>
      </w:r>
      <w:r w:rsidRPr="00A05272">
        <w:rPr>
          <w:rFonts w:ascii="Arial Narrow" w:hAnsi="Arial Narrow"/>
        </w:rPr>
        <w:t>TV-ding</w:t>
      </w:r>
      <w:r>
        <w:rPr>
          <w:rFonts w:ascii="Arial Narrow" w:hAnsi="Arial Narrow"/>
        </w:rPr>
        <w:t>”</w:t>
      </w:r>
      <w:r w:rsidRPr="00A05272">
        <w:rPr>
          <w:rFonts w:ascii="Arial Narrow" w:hAnsi="Arial Narrow"/>
        </w:rPr>
        <w:t>.</w:t>
      </w:r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-----</w:t>
      </w:r>
    </w:p>
    <w:p w:rsidR="00BF2DF3" w:rsidRPr="009D3B1D" w:rsidRDefault="00BF2DF3" w:rsidP="00BF2DF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Verkeer</w:t>
      </w:r>
      <w:proofErr w:type="spellEnd"/>
      <w:r w:rsidRPr="009D3B1D">
        <w:rPr>
          <w:rFonts w:ascii="Arial Narrow" w:hAnsi="Arial Narrow"/>
        </w:rPr>
        <w:t xml:space="preserve">, </w:t>
      </w:r>
      <w:proofErr w:type="spellStart"/>
      <w:r w:rsidRPr="009D3B1D">
        <w:rPr>
          <w:rFonts w:ascii="Arial Narrow" w:hAnsi="Arial Narrow"/>
        </w:rPr>
        <w:t>hartbreekroep</w:t>
      </w:r>
      <w:proofErr w:type="spellEnd"/>
      <w:r w:rsidRPr="009D3B1D">
        <w:rPr>
          <w:rFonts w:ascii="Arial Narrow" w:hAnsi="Arial Narrow"/>
        </w:rPr>
        <w:t>, TV-ding</w:t>
      </w:r>
    </w:p>
    <w:p w:rsidR="00BF2DF3" w:rsidRPr="009D3B1D" w:rsidRDefault="00BF2DF3" w:rsidP="00BF2DF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Klikgeluid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iets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prut</w:t>
      </w:r>
      <w:proofErr w:type="spellEnd"/>
      <w:proofErr w:type="gramEnd"/>
      <w:r>
        <w:rPr>
          <w:rFonts w:ascii="Arial Narrow" w:hAnsi="Arial Narrow"/>
        </w:rPr>
        <w:t>.</w:t>
      </w:r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------</w:t>
      </w:r>
    </w:p>
    <w:p w:rsidR="00BF2DF3" w:rsidRPr="009D3B1D" w:rsidRDefault="00BF2DF3" w:rsidP="00BF2DF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9D3B1D">
        <w:rPr>
          <w:rFonts w:ascii="Arial Narrow" w:hAnsi="Arial Narrow"/>
        </w:rPr>
        <w:t>Klein</w:t>
      </w:r>
      <w:r>
        <w:rPr>
          <w:rFonts w:ascii="Arial Narrow" w:hAnsi="Arial Narrow"/>
        </w:rPr>
        <w:t>”</w:t>
      </w:r>
    </w:p>
    <w:p w:rsidR="00BF2DF3" w:rsidRPr="009D3B1D" w:rsidRDefault="00BF2DF3" w:rsidP="00BF2DF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 w:rsidRPr="009D3B1D">
        <w:rPr>
          <w:rFonts w:ascii="Arial Narrow" w:hAnsi="Arial Narrow"/>
        </w:rPr>
        <w:t>prut</w:t>
      </w:r>
      <w:proofErr w:type="spellEnd"/>
      <w:r>
        <w:rPr>
          <w:rFonts w:ascii="Arial Narrow" w:hAnsi="Arial Narrow"/>
        </w:rPr>
        <w:t>”</w:t>
      </w:r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------</w:t>
      </w:r>
    </w:p>
    <w:p w:rsidR="00BF2DF3" w:rsidRDefault="00BF2DF3" w:rsidP="00BF2DF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Vibrerende</w:t>
      </w:r>
      <w:proofErr w:type="spellEnd"/>
    </w:p>
    <w:p w:rsidR="00BF2DF3" w:rsidRDefault="00BF2DF3" w:rsidP="00BF2DF3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 w:rsidRPr="00A05272">
        <w:rPr>
          <w:rFonts w:ascii="Arial Narrow" w:hAnsi="Arial Narrow"/>
        </w:rPr>
        <w:t>(</w:t>
      </w:r>
      <w:proofErr w:type="spellStart"/>
      <w:r w:rsidRPr="00A05272">
        <w:rPr>
          <w:rFonts w:ascii="Arial Narrow" w:hAnsi="Arial Narrow"/>
        </w:rPr>
        <w:t>aan</w:t>
      </w:r>
      <w:proofErr w:type="spellEnd"/>
      <w:r w:rsidRPr="00A05272">
        <w:rPr>
          <w:rFonts w:ascii="Arial Narrow" w:hAnsi="Arial Narrow"/>
        </w:rPr>
        <w:t>)</w:t>
      </w:r>
      <w:proofErr w:type="spellStart"/>
      <w:r w:rsidRPr="00A05272">
        <w:rPr>
          <w:rFonts w:ascii="Arial Narrow" w:hAnsi="Arial Narrow"/>
        </w:rPr>
        <w:t>voel</w:t>
      </w:r>
      <w:proofErr w:type="spellEnd"/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BF2DF3">
        <w:rPr>
          <w:rFonts w:ascii="Arial Narrow" w:hAnsi="Arial Narrow"/>
        </w:rPr>
        <w:t>Dit</w:t>
      </w:r>
      <w:proofErr w:type="spellEnd"/>
      <w:r w:rsidRPr="00BF2DF3">
        <w:rPr>
          <w:rFonts w:ascii="Arial Narrow" w:hAnsi="Arial Narrow"/>
        </w:rPr>
        <w:t xml:space="preserve"> </w:t>
      </w:r>
      <w:proofErr w:type="spellStart"/>
      <w:r w:rsidRPr="00BF2DF3">
        <w:rPr>
          <w:rFonts w:ascii="Arial Narrow" w:hAnsi="Arial Narrow"/>
        </w:rPr>
        <w:t>beklemtoon</w:t>
      </w:r>
      <w:proofErr w:type="spellEnd"/>
      <w:r w:rsidRPr="00BF2DF3">
        <w:rPr>
          <w:rFonts w:ascii="Arial Narrow" w:hAnsi="Arial Narrow"/>
        </w:rPr>
        <w:t xml:space="preserve"> </w:t>
      </w:r>
      <w:proofErr w:type="spellStart"/>
      <w:r w:rsidRPr="00BF2DF3">
        <w:rPr>
          <w:rFonts w:ascii="Arial Narrow" w:hAnsi="Arial Narrow"/>
        </w:rPr>
        <w:t>dat</w:t>
      </w:r>
      <w:proofErr w:type="spellEnd"/>
      <w:r w:rsidRPr="00BF2DF3">
        <w:rPr>
          <w:rFonts w:ascii="Arial Narrow" w:hAnsi="Arial Narrow"/>
        </w:rPr>
        <w:t xml:space="preserve"> die </w:t>
      </w:r>
      <w:proofErr w:type="spellStart"/>
      <w:r w:rsidRPr="00BF2DF3">
        <w:rPr>
          <w:rFonts w:ascii="Arial Narrow" w:hAnsi="Arial Narrow"/>
        </w:rPr>
        <w:t>voël</w:t>
      </w:r>
      <w:proofErr w:type="spellEnd"/>
      <w:r w:rsidRPr="00BF2DF3">
        <w:rPr>
          <w:rFonts w:ascii="Arial Narrow" w:hAnsi="Arial Narrow"/>
        </w:rPr>
        <w:t xml:space="preserve"> </w:t>
      </w:r>
      <w:proofErr w:type="spellStart"/>
      <w:r w:rsidRPr="00BF2DF3">
        <w:rPr>
          <w:rFonts w:ascii="Arial Narrow" w:hAnsi="Arial Narrow"/>
        </w:rPr>
        <w:t>hartseer</w:t>
      </w:r>
      <w:proofErr w:type="spellEnd"/>
      <w:r w:rsidRPr="00BF2DF3">
        <w:rPr>
          <w:rFonts w:ascii="Arial Narrow" w:hAnsi="Arial Narrow"/>
        </w:rPr>
        <w:t xml:space="preserve"> </w:t>
      </w:r>
      <w:proofErr w:type="spellStart"/>
      <w:r w:rsidRPr="00BF2DF3">
        <w:rPr>
          <w:rFonts w:ascii="Arial Narrow" w:hAnsi="Arial Narrow"/>
        </w:rPr>
        <w:t>is.</w:t>
      </w:r>
      <w:proofErr w:type="spellEnd"/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BF2DF3">
        <w:rPr>
          <w:rFonts w:ascii="Arial Narrow" w:hAnsi="Arial Narrow"/>
        </w:rPr>
        <w:t>Alliterasie.</w:t>
      </w:r>
      <w:proofErr w:type="spellEnd"/>
    </w:p>
    <w:p w:rsid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F2DF3">
        <w:rPr>
          <w:rFonts w:ascii="Arial Narrow" w:hAnsi="Arial Narrow"/>
        </w:rPr>
        <w:t xml:space="preserve">B – </w:t>
      </w:r>
      <w:proofErr w:type="spellStart"/>
      <w:proofErr w:type="gramStart"/>
      <w:r w:rsidRPr="00BF2DF3">
        <w:rPr>
          <w:rFonts w:ascii="Arial Narrow" w:hAnsi="Arial Narrow"/>
        </w:rPr>
        <w:t>teenstelling</w:t>
      </w:r>
      <w:proofErr w:type="spellEnd"/>
      <w:proofErr w:type="gramEnd"/>
      <w:r w:rsidRPr="00BF2DF3">
        <w:rPr>
          <w:rFonts w:ascii="Arial Narrow" w:hAnsi="Arial Narrow"/>
        </w:rPr>
        <w:t>.</w:t>
      </w:r>
    </w:p>
    <w:p w:rsidR="00BF2DF3" w:rsidRPr="00BF2DF3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F2DF3">
        <w:rPr>
          <w:rFonts w:ascii="Arial Narrow" w:hAnsi="Arial Narrow"/>
        </w:rPr>
        <w:lastRenderedPageBreak/>
        <w:t xml:space="preserve">1 – </w:t>
      </w:r>
      <w:proofErr w:type="spellStart"/>
      <w:proofErr w:type="gramStart"/>
      <w:r w:rsidRPr="00BF2DF3">
        <w:rPr>
          <w:rFonts w:ascii="Arial Narrow" w:hAnsi="Arial Narrow"/>
        </w:rPr>
        <w:t>gesuis</w:t>
      </w:r>
      <w:proofErr w:type="spellEnd"/>
      <w:proofErr w:type="gramEnd"/>
      <w:r w:rsidRPr="00BF2DF3">
        <w:rPr>
          <w:rFonts w:ascii="Arial Narrow" w:hAnsi="Arial Narrow"/>
        </w:rPr>
        <w:t xml:space="preserve">, 2 – </w:t>
      </w:r>
      <w:r w:rsidRPr="00BF2DF3">
        <w:rPr>
          <w:rFonts w:ascii="Arial Narrow" w:hAnsi="Arial Narrow"/>
        </w:rPr>
        <w:t xml:space="preserve">Klein </w:t>
      </w:r>
      <w:proofErr w:type="spellStart"/>
      <w:r w:rsidRPr="00BF2DF3">
        <w:rPr>
          <w:rFonts w:ascii="Arial Narrow" w:hAnsi="Arial Narrow"/>
        </w:rPr>
        <w:t>klik</w:t>
      </w:r>
      <w:proofErr w:type="spellEnd"/>
      <w:r w:rsidRPr="00BF2DF3">
        <w:rPr>
          <w:rFonts w:ascii="Arial Narrow" w:hAnsi="Arial Narrow"/>
        </w:rPr>
        <w:t xml:space="preserve"> </w:t>
      </w:r>
      <w:proofErr w:type="spellStart"/>
      <w:r w:rsidRPr="00BF2DF3">
        <w:rPr>
          <w:rFonts w:ascii="Arial Narrow" w:hAnsi="Arial Narrow"/>
        </w:rPr>
        <w:t>geluidjie</w:t>
      </w:r>
      <w:proofErr w:type="spellEnd"/>
      <w:r w:rsidRPr="00BF2DF3">
        <w:rPr>
          <w:rFonts w:ascii="Arial Narrow" w:hAnsi="Arial Narrow"/>
        </w:rPr>
        <w:t xml:space="preserve">, 3 – </w:t>
      </w:r>
      <w:proofErr w:type="spellStart"/>
      <w:r w:rsidRPr="00BF2DF3">
        <w:rPr>
          <w:rFonts w:ascii="Arial Narrow" w:hAnsi="Arial Narrow"/>
        </w:rPr>
        <w:t>prut</w:t>
      </w:r>
      <w:proofErr w:type="spellEnd"/>
      <w:r w:rsidRPr="00BF2DF3">
        <w:rPr>
          <w:rFonts w:ascii="Arial Narrow" w:hAnsi="Arial Narrow"/>
        </w:rPr>
        <w:t>.</w:t>
      </w:r>
    </w:p>
    <w:p w:rsidR="00BF2DF3" w:rsidRPr="00BF2DF3" w:rsidRDefault="00BF2DF3" w:rsidP="00BF2DF3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bookmarkStart w:id="0" w:name="_GoBack"/>
      <w:bookmarkEnd w:id="0"/>
      <w:r w:rsidRPr="00BF2DF3">
        <w:rPr>
          <w:rFonts w:ascii="Arial Narrow" w:hAnsi="Arial Narrow"/>
        </w:rPr>
        <w:t>Metafoor.</w:t>
      </w:r>
    </w:p>
    <w:p w:rsidR="00BF2DF3" w:rsidRPr="009D3B1D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Versnel</w:t>
      </w:r>
      <w:proofErr w:type="spellEnd"/>
      <w:r>
        <w:rPr>
          <w:rFonts w:ascii="Arial Narrow" w:hAnsi="Arial Narrow"/>
        </w:rPr>
        <w:t xml:space="preserve"> die tempo</w:t>
      </w:r>
      <w:r w:rsidRPr="009D3B1D">
        <w:rPr>
          <w:rFonts w:ascii="Arial Narrow" w:hAnsi="Arial Narrow"/>
        </w:rPr>
        <w:t>.</w:t>
      </w:r>
    </w:p>
    <w:p w:rsidR="00BF2DF3" w:rsidRPr="009D3B1D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Dit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beklem</w:t>
      </w:r>
      <w:r>
        <w:rPr>
          <w:rFonts w:ascii="Arial Narrow" w:hAnsi="Arial Narrow"/>
        </w:rPr>
        <w:t>toon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gejaagde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lewe</w:t>
      </w:r>
      <w:proofErr w:type="spellEnd"/>
      <w:r>
        <w:rPr>
          <w:rFonts w:ascii="Arial Narrow" w:hAnsi="Arial Narrow"/>
        </w:rPr>
        <w:t xml:space="preserve"> in die </w:t>
      </w:r>
      <w:proofErr w:type="spellStart"/>
      <w:r>
        <w:rPr>
          <w:rFonts w:ascii="Arial Narrow" w:hAnsi="Arial Narrow"/>
        </w:rPr>
        <w:t>stad</w:t>
      </w:r>
      <w:proofErr w:type="spellEnd"/>
      <w:r>
        <w:rPr>
          <w:rFonts w:ascii="Arial Narrow" w:hAnsi="Arial Narrow"/>
        </w:rPr>
        <w:t xml:space="preserve"> en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meer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geïrriteerd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raak</w:t>
      </w:r>
      <w:proofErr w:type="spellEnd"/>
      <w:r>
        <w:rPr>
          <w:rFonts w:ascii="Arial Narrow" w:hAnsi="Arial Narrow"/>
        </w:rPr>
        <w:t>.</w:t>
      </w:r>
    </w:p>
    <w:p w:rsidR="00BF2DF3" w:rsidRPr="009D3B1D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“</w:t>
      </w:r>
      <w:proofErr w:type="spellStart"/>
      <w:r w:rsidRPr="00F1398F">
        <w:rPr>
          <w:rFonts w:ascii="Arial Narrow" w:hAnsi="Arial Narrow"/>
          <w:sz w:val="22"/>
          <w:szCs w:val="22"/>
        </w:rPr>
        <w:t>Byv</w:t>
      </w:r>
      <w:r w:rsidRPr="00983192">
        <w:rPr>
          <w:rFonts w:ascii="Arial Narrow" w:hAnsi="Arial Narrow"/>
          <w:b/>
          <w:sz w:val="22"/>
          <w:szCs w:val="22"/>
        </w:rPr>
        <w:t>oo</w:t>
      </w:r>
      <w:r w:rsidRPr="00F1398F">
        <w:rPr>
          <w:rFonts w:ascii="Arial Narrow" w:hAnsi="Arial Narrow"/>
          <w:sz w:val="22"/>
          <w:szCs w:val="22"/>
        </w:rPr>
        <w:t>rbeeld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1398F">
        <w:rPr>
          <w:rFonts w:ascii="Arial Narrow" w:hAnsi="Arial Narrow"/>
          <w:sz w:val="22"/>
          <w:szCs w:val="22"/>
        </w:rPr>
        <w:t>wat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h</w:t>
      </w:r>
      <w:r w:rsidRPr="00983192">
        <w:rPr>
          <w:rFonts w:ascii="Arial Narrow" w:hAnsi="Arial Narrow"/>
          <w:b/>
          <w:sz w:val="22"/>
          <w:szCs w:val="22"/>
        </w:rPr>
        <w:t>oo</w:t>
      </w:r>
      <w:r w:rsidRPr="00F1398F">
        <w:rPr>
          <w:rFonts w:ascii="Arial Narrow" w:hAnsi="Arial Narrow"/>
          <w:sz w:val="22"/>
          <w:szCs w:val="22"/>
        </w:rPr>
        <w:t>r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ek</w:t>
      </w:r>
      <w:proofErr w:type="spellEnd"/>
      <w:r w:rsidRPr="00F1398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398F">
        <w:rPr>
          <w:rFonts w:ascii="Arial Narrow" w:hAnsi="Arial Narrow"/>
          <w:sz w:val="22"/>
          <w:szCs w:val="22"/>
        </w:rPr>
        <w:t>nou</w:t>
      </w:r>
      <w:proofErr w:type="spellEnd"/>
      <w:r>
        <w:rPr>
          <w:rFonts w:ascii="Arial Narrow" w:hAnsi="Arial Narrow"/>
          <w:sz w:val="22"/>
          <w:szCs w:val="22"/>
        </w:rPr>
        <w:t xml:space="preserve">”, </w:t>
      </w:r>
      <w:r w:rsidRPr="009D3B1D"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by </w:t>
      </w:r>
      <w:proofErr w:type="spellStart"/>
      <w:r>
        <w:rPr>
          <w:rFonts w:ascii="Arial Narrow" w:hAnsi="Arial Narrow"/>
        </w:rPr>
        <w:t>tussenp</w:t>
      </w:r>
      <w:r w:rsidRPr="00983192">
        <w:rPr>
          <w:rFonts w:ascii="Arial Narrow" w:hAnsi="Arial Narrow"/>
          <w:b/>
        </w:rPr>
        <w:t>o</w:t>
      </w:r>
      <w:r>
        <w:rPr>
          <w:rFonts w:ascii="Arial Narrow" w:hAnsi="Arial Narrow"/>
        </w:rPr>
        <w:t>se</w:t>
      </w:r>
      <w:proofErr w:type="spellEnd"/>
      <w:r>
        <w:rPr>
          <w:rFonts w:ascii="Arial Narrow" w:hAnsi="Arial Narrow"/>
        </w:rPr>
        <w:t xml:space="preserve"> </w:t>
      </w:r>
      <w:r w:rsidRPr="009D3B1D">
        <w:rPr>
          <w:rFonts w:ascii="Arial Narrow" w:hAnsi="Arial Narrow"/>
        </w:rPr>
        <w:t xml:space="preserve">van my </w:t>
      </w:r>
      <w:proofErr w:type="spellStart"/>
      <w:r w:rsidRPr="009D3B1D">
        <w:rPr>
          <w:rFonts w:ascii="Arial Narrow" w:hAnsi="Arial Narrow"/>
        </w:rPr>
        <w:t>st</w:t>
      </w:r>
      <w:r w:rsidRPr="00983192">
        <w:rPr>
          <w:rFonts w:ascii="Arial Narrow" w:hAnsi="Arial Narrow"/>
          <w:b/>
        </w:rPr>
        <w:t>oo</w:t>
      </w:r>
      <w:r w:rsidRPr="009D3B1D">
        <w:rPr>
          <w:rFonts w:ascii="Arial Narrow" w:hAnsi="Arial Narrow"/>
        </w:rPr>
        <w:t>f</w:t>
      </w:r>
      <w:proofErr w:type="spellEnd"/>
      <w:r>
        <w:rPr>
          <w:rFonts w:ascii="Arial Narrow" w:hAnsi="Arial Narrow"/>
        </w:rPr>
        <w:t>”</w:t>
      </w:r>
      <w:r w:rsidRPr="009D3B1D">
        <w:rPr>
          <w:rFonts w:ascii="Arial Narrow" w:hAnsi="Arial Narrow"/>
        </w:rPr>
        <w:t xml:space="preserve">; “ </w:t>
      </w:r>
      <w:proofErr w:type="spellStart"/>
      <w:r w:rsidRPr="009D3B1D">
        <w:rPr>
          <w:rFonts w:ascii="Arial Narrow" w:hAnsi="Arial Narrow"/>
        </w:rPr>
        <w:t>probeer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om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sk</w:t>
      </w:r>
      <w:r w:rsidRPr="00983192">
        <w:rPr>
          <w:rFonts w:ascii="Arial Narrow" w:hAnsi="Arial Narrow"/>
          <w:b/>
        </w:rPr>
        <w:t>oo</w:t>
      </w:r>
      <w:r w:rsidRPr="009D3B1D">
        <w:rPr>
          <w:rFonts w:ascii="Arial Narrow" w:hAnsi="Arial Narrow"/>
        </w:rPr>
        <w:t>n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te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h</w:t>
      </w:r>
      <w:r w:rsidRPr="00983192">
        <w:rPr>
          <w:rFonts w:ascii="Arial Narrow" w:hAnsi="Arial Narrow"/>
          <w:b/>
        </w:rPr>
        <w:t>oo</w:t>
      </w:r>
      <w:r w:rsidRPr="009D3B1D">
        <w:rPr>
          <w:rFonts w:ascii="Arial Narrow" w:hAnsi="Arial Narrow"/>
        </w:rPr>
        <w:t>r</w:t>
      </w:r>
      <w:proofErr w:type="spellEnd"/>
      <w:r w:rsidRPr="009D3B1D">
        <w:rPr>
          <w:rFonts w:ascii="Arial Narrow" w:hAnsi="Arial Narrow"/>
        </w:rPr>
        <w:t>”</w:t>
      </w:r>
    </w:p>
    <w:p w:rsidR="00BF2DF3" w:rsidRPr="009D3B1D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Die </w:t>
      </w:r>
      <w:proofErr w:type="spellStart"/>
      <w:r w:rsidRPr="009D3B1D">
        <w:rPr>
          <w:rFonts w:ascii="Arial Narrow" w:hAnsi="Arial Narrow"/>
        </w:rPr>
        <w:t>stoof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herinner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haar</w:t>
      </w:r>
      <w:proofErr w:type="spellEnd"/>
      <w:r w:rsidRPr="009D3B1D">
        <w:rPr>
          <w:rFonts w:ascii="Arial Narrow" w:hAnsi="Arial Narrow"/>
        </w:rPr>
        <w:t>.</w:t>
      </w:r>
    </w:p>
    <w:p w:rsidR="00BF2DF3" w:rsidRPr="009D3B1D" w:rsidRDefault="00BF2DF3" w:rsidP="00BF2DF3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Dat</w:t>
      </w:r>
      <w:proofErr w:type="spellEnd"/>
      <w:r w:rsidRPr="009D3B1D">
        <w:rPr>
          <w:rFonts w:ascii="Arial Narrow" w:hAnsi="Arial Narrow"/>
        </w:rPr>
        <w:t xml:space="preserve"> die </w:t>
      </w:r>
      <w:proofErr w:type="spellStart"/>
      <w:r w:rsidRPr="009D3B1D">
        <w:rPr>
          <w:rFonts w:ascii="Arial Narrow" w:hAnsi="Arial Narrow"/>
        </w:rPr>
        <w:t>woonstelbewoner</w:t>
      </w:r>
      <w:proofErr w:type="spellEnd"/>
      <w:r w:rsidRPr="009D3B1D">
        <w:rPr>
          <w:rFonts w:ascii="Arial Narrow" w:hAnsi="Arial Narrow"/>
        </w:rPr>
        <w:t xml:space="preserve">, net </w:t>
      </w:r>
      <w:proofErr w:type="spellStart"/>
      <w:r w:rsidRPr="009D3B1D">
        <w:rPr>
          <w:rFonts w:ascii="Arial Narrow" w:hAnsi="Arial Narrow"/>
        </w:rPr>
        <w:t>soos</w:t>
      </w:r>
      <w:proofErr w:type="spellEnd"/>
      <w:r w:rsidRPr="009D3B1D">
        <w:rPr>
          <w:rFonts w:ascii="Arial Narrow" w:hAnsi="Arial Narrow"/>
        </w:rPr>
        <w:t xml:space="preserve"> die </w:t>
      </w:r>
      <w:proofErr w:type="spellStart"/>
      <w:r w:rsidRPr="009D3B1D">
        <w:rPr>
          <w:rFonts w:ascii="Arial Narrow" w:hAnsi="Arial Narrow"/>
        </w:rPr>
        <w:t>voël</w:t>
      </w:r>
      <w:proofErr w:type="spellEnd"/>
      <w:r w:rsidRPr="009D3B1D">
        <w:rPr>
          <w:rFonts w:ascii="Arial Narrow" w:hAnsi="Arial Narrow"/>
        </w:rPr>
        <w:t xml:space="preserve">, </w:t>
      </w:r>
      <w:proofErr w:type="spellStart"/>
      <w:r w:rsidRPr="009D3B1D">
        <w:rPr>
          <w:rFonts w:ascii="Arial Narrow" w:hAnsi="Arial Narrow"/>
        </w:rPr>
        <w:t>nie</w:t>
      </w:r>
      <w:proofErr w:type="spellEnd"/>
      <w:r w:rsidRPr="009D3B1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van die </w:t>
      </w:r>
      <w:proofErr w:type="spellStart"/>
      <w:r>
        <w:rPr>
          <w:rFonts w:ascii="Arial Narrow" w:hAnsi="Arial Narrow"/>
        </w:rPr>
        <w:t>stad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 w:rsidRPr="009D3B1D">
        <w:rPr>
          <w:rFonts w:ascii="Arial Narrow" w:hAnsi="Arial Narrow"/>
        </w:rPr>
        <w:t>.</w:t>
      </w:r>
    </w:p>
    <w:p w:rsidR="00BF2DF3" w:rsidRPr="009D3B1D" w:rsidRDefault="00BF2DF3" w:rsidP="00BF2DF3">
      <w:pPr>
        <w:rPr>
          <w:rFonts w:ascii="Arial Narrow" w:hAnsi="Arial Narrow"/>
        </w:rPr>
      </w:pPr>
    </w:p>
    <w:p w:rsidR="00BF2DF3" w:rsidRPr="009D3B1D" w:rsidRDefault="00BF2DF3" w:rsidP="00BF2DF3">
      <w:pPr>
        <w:rPr>
          <w:rFonts w:ascii="Arial Narrow" w:hAnsi="Arial Narrow"/>
        </w:rPr>
      </w:pPr>
    </w:p>
    <w:p w:rsidR="00BF2DF3" w:rsidRPr="009D3B1D" w:rsidRDefault="00BF2DF3" w:rsidP="00BF2DF3">
      <w:pPr>
        <w:rPr>
          <w:rFonts w:ascii="Arial Narrow" w:hAnsi="Arial Narrow"/>
        </w:rPr>
      </w:pPr>
    </w:p>
    <w:p w:rsidR="00BF2DF3" w:rsidRPr="009D3B1D" w:rsidRDefault="00BF2DF3" w:rsidP="00BF2DF3">
      <w:pPr>
        <w:rPr>
          <w:rFonts w:ascii="Arial Narrow" w:hAnsi="Arial Narrow"/>
        </w:rPr>
      </w:pPr>
    </w:p>
    <w:p w:rsidR="00BF2DF3" w:rsidRPr="009D3B1D" w:rsidRDefault="00BF2DF3" w:rsidP="00BF2DF3">
      <w:pPr>
        <w:rPr>
          <w:rFonts w:ascii="Arial Narrow" w:hAnsi="Arial Narrow"/>
        </w:rPr>
      </w:pPr>
      <w:r w:rsidRPr="009D3B1D">
        <w:rPr>
          <w:rFonts w:ascii="Arial Narrow" w:hAnsi="Arial Narrow"/>
        </w:rPr>
        <w:br/>
      </w:r>
    </w:p>
    <w:p w:rsidR="00BF2DF3" w:rsidRPr="00F1398F" w:rsidRDefault="00BF2DF3" w:rsidP="00BF2DF3">
      <w:pPr>
        <w:rPr>
          <w:rFonts w:ascii="Arial Narrow" w:hAnsi="Arial Narrow"/>
          <w:sz w:val="22"/>
          <w:szCs w:val="22"/>
        </w:rPr>
      </w:pPr>
    </w:p>
    <w:p w:rsidR="00677A33" w:rsidRDefault="00677A33"/>
    <w:sectPr w:rsidR="00677A33" w:rsidSect="00BF2DF3">
      <w:headerReference w:type="default" r:id="rId6"/>
      <w:footerReference w:type="default" r:id="rId7"/>
      <w:pgSz w:w="11906" w:h="16838"/>
      <w:pgMar w:top="425" w:right="720" w:bottom="539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F6" w:rsidRDefault="00BF2DF3">
    <w:pPr>
      <w:pStyle w:val="Footer"/>
    </w:pPr>
    <w:r>
      <w:tab/>
    </w:r>
    <w:r>
      <w:tab/>
    </w:r>
    <w:r>
      <w:tab/>
    </w:r>
    <w:proofErr w:type="spellStart"/>
    <w:r>
      <w:t>Woonstelbewoner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F6" w:rsidRDefault="00BF2DF3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76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940A73"/>
    <w:multiLevelType w:val="multilevel"/>
    <w:tmpl w:val="BE009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F7476B4"/>
    <w:multiLevelType w:val="hybridMultilevel"/>
    <w:tmpl w:val="754C6D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26C8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3B639D"/>
    <w:multiLevelType w:val="hybridMultilevel"/>
    <w:tmpl w:val="9390A62C"/>
    <w:lvl w:ilvl="0" w:tplc="001A2BA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F3"/>
    <w:rsid w:val="00677A33"/>
    <w:rsid w:val="00B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F2DF3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BF2DF3"/>
    <w:pPr>
      <w:keepNext/>
      <w:ind w:left="3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2DF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F2DF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rsid w:val="00BF2D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">
    <w:name w:val="Style"/>
    <w:rsid w:val="00BF2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F2D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2D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2D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2D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F2DF3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BF2DF3"/>
    <w:pPr>
      <w:keepNext/>
      <w:ind w:left="3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2DF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F2DF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rsid w:val="00BF2D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">
    <w:name w:val="Style"/>
    <w:rsid w:val="00BF2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F2D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2D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2D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2D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DelDesign</dc:creator>
  <cp:lastModifiedBy>DelDesign</cp:lastModifiedBy>
  <cp:revision>1</cp:revision>
  <dcterms:created xsi:type="dcterms:W3CDTF">2012-02-12T04:16:00Z</dcterms:created>
  <dcterms:modified xsi:type="dcterms:W3CDTF">2012-02-12T04:18:00Z</dcterms:modified>
</cp:coreProperties>
</file>